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小学一年级造句子大全（三个造句一年级简单）</w:t>
      </w:r>
    </w:p>
    <w:p>
      <w:pPr>
        <w:rPr>
          <w:rFonts w:hint="eastAsia"/>
          <w:lang w:eastAsia="zh-CN"/>
        </w:rPr>
      </w:pPr>
    </w:p>
    <w:p>
      <w:pPr>
        <w:rPr>
          <w:rFonts w:hint="eastAsia"/>
          <w:lang w:eastAsia="zh-CN"/>
        </w:rPr>
      </w:pPr>
      <w:r>
        <w:rPr>
          <w:rFonts w:hint="eastAsia"/>
          <w:lang w:eastAsia="zh-CN"/>
        </w:rPr>
        <w:t>简单造句的乐趣</w:t>
      </w:r>
    </w:p>
    <w:p>
      <w:pPr>
        <w:rPr>
          <w:rFonts w:hint="eastAsia"/>
          <w:lang w:eastAsia="zh-CN"/>
        </w:rPr>
      </w:pPr>
      <w:r>
        <w:rPr>
          <w:rFonts w:hint="eastAsia"/>
          <w:lang w:eastAsia="zh-CN"/>
        </w:rPr>
        <w:t>小学一年级是孩子们学习语言的初始阶段，这个时期的学习重点是通过简单的造句帮助孩子们理解和运用基础词汇。造句不仅可以提高他们的语文能力，还能激发他们的想象力和创造力。下面我们将介绍三个适合一年级学生的简单造句，希望能为家长和老师提供一些帮助。</w:t>
      </w:r>
    </w:p>
    <w:p>
      <w:pPr>
        <w:rPr>
          <w:rFonts w:hint="eastAsia"/>
          <w:lang w:eastAsia="zh-CN"/>
        </w:rPr>
      </w:pPr>
    </w:p>
    <w:p>
      <w:pPr>
        <w:rPr>
          <w:rFonts w:hint="eastAsia"/>
          <w:lang w:eastAsia="zh-CN"/>
        </w:rPr>
      </w:pPr>
      <w:r>
        <w:rPr>
          <w:rFonts w:hint="eastAsia"/>
          <w:lang w:eastAsia="zh-CN"/>
        </w:rPr>
        <w:t>第一个造句：用“我”造句</w:t>
      </w:r>
    </w:p>
    <w:p>
      <w:pPr>
        <w:rPr>
          <w:rFonts w:hint="eastAsia"/>
          <w:lang w:eastAsia="zh-CN"/>
        </w:rPr>
      </w:pPr>
      <w:r>
        <w:rPr>
          <w:rFonts w:hint="eastAsia"/>
          <w:lang w:eastAsia="zh-CN"/>
        </w:rPr>
        <w:t>孩子们在学习语言时，“我”是最基础的代词。一个简单的句子可以帮助他们理解如何在句子中使用“我”。例如，“我喜欢吃苹果。”这个句子不仅直观易懂，而且能够让孩子们明白自己喜欢什么，从而增强语言表达能力。通过这种方式，孩子们可以更自然地将“我”融入到日常对话中。</w:t>
      </w:r>
    </w:p>
    <w:p>
      <w:pPr>
        <w:rPr>
          <w:rFonts w:hint="eastAsia"/>
          <w:lang w:eastAsia="zh-CN"/>
        </w:rPr>
      </w:pPr>
    </w:p>
    <w:p>
      <w:pPr>
        <w:rPr>
          <w:rFonts w:hint="eastAsia"/>
          <w:lang w:eastAsia="zh-CN"/>
        </w:rPr>
      </w:pPr>
      <w:r>
        <w:rPr>
          <w:rFonts w:hint="eastAsia"/>
          <w:lang w:eastAsia="zh-CN"/>
        </w:rPr>
        <w:t>第二个造句：用“妈妈”造句</w:t>
      </w:r>
    </w:p>
    <w:p>
      <w:pPr>
        <w:rPr>
          <w:rFonts w:hint="eastAsia"/>
          <w:lang w:eastAsia="zh-CN"/>
        </w:rPr>
      </w:pPr>
      <w:r>
        <w:rPr>
          <w:rFonts w:hint="eastAsia"/>
          <w:lang w:eastAsia="zh-CN"/>
        </w:rPr>
        <w:t>在孩子们的日常生活中，“妈妈”是一个非常亲近的词汇。用“妈妈”造句可以让孩子们感受到语言与生活的紧密联系。例如，“妈妈给我买了一本书。”这样的句子简单明了，同时也帮助孩子们学会表达与家人之间的关系。通过这种练习，孩子们不仅能掌握词汇的用法，还能增强与家人的沟通能力。</w:t>
      </w:r>
    </w:p>
    <w:p>
      <w:pPr>
        <w:rPr>
          <w:rFonts w:hint="eastAsia"/>
          <w:lang w:eastAsia="zh-CN"/>
        </w:rPr>
      </w:pPr>
    </w:p>
    <w:p>
      <w:pPr>
        <w:rPr>
          <w:rFonts w:hint="eastAsia"/>
          <w:lang w:eastAsia="zh-CN"/>
        </w:rPr>
      </w:pPr>
      <w:r>
        <w:rPr>
          <w:rFonts w:hint="eastAsia"/>
          <w:lang w:eastAsia="zh-CN"/>
        </w:rPr>
        <w:t>第三个造句：用“学校”造句</w:t>
      </w:r>
    </w:p>
    <w:p>
      <w:pPr>
        <w:rPr>
          <w:rFonts w:hint="eastAsia"/>
          <w:lang w:eastAsia="zh-CN"/>
        </w:rPr>
      </w:pPr>
      <w:r>
        <w:rPr>
          <w:rFonts w:hint="eastAsia"/>
          <w:lang w:eastAsia="zh-CN"/>
        </w:rPr>
        <w:t>学校是孩子们生活中重要的部分，因此用“学校”造句能够让孩子们更好地理解他们的学习环境。例如，“我在学校学到了很多知识。”这样的句子简单且富有教育意义，能够帮助孩子们认识到学校学习的重要性，并激发他们的学习兴趣。通过这种方式，孩子们可以更好地融入学习生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于小学一年级的学生来说，简单的造句练习是学习语言的重要环节。通过使用“我”、“妈妈”和“学校”等基础词汇，孩子们不仅能够提高语文能力，还能够增强对日常生活的理解。希望这些简单的造句示例能为孩子们的学习旅程提供帮助，让他们在语言学习中获得更多的乐趣和成就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2024-10-15T00:46:25Z</dcterms:created>
  <cp:lastModifiedBy>Admin</cp:lastModifiedBy>
  <dcterms:modified xsi:type="dcterms:W3CDTF">2024-10-15T00:46:25Z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