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AE8D" w14:textId="77777777" w:rsidR="00924422" w:rsidRDefault="00924422">
      <w:pPr>
        <w:rPr>
          <w:rFonts w:hint="eastAsia"/>
        </w:rPr>
      </w:pPr>
      <w:r>
        <w:rPr>
          <w:rFonts w:hint="eastAsia"/>
        </w:rPr>
        <w:t>慎的拼音和组词语</w:t>
      </w:r>
    </w:p>
    <w:p w14:paraId="566D0DDA" w14:textId="77777777" w:rsidR="00924422" w:rsidRDefault="00924422">
      <w:pPr>
        <w:rPr>
          <w:rFonts w:hint="eastAsia"/>
        </w:rPr>
      </w:pPr>
      <w:r>
        <w:rPr>
          <w:rFonts w:hint="eastAsia"/>
        </w:rPr>
        <w:t>在汉语中，“慎”字有着深刻的含义，它不仅是一个单字，更是中华文化价值观中的重要组成部分。其拼音为 shèn，声调为第四声，代表着一种深思熟虑、谨慎行事的态度。在日常生活中，“慎”字常常被用来提醒人们在做决策时需要三思而后行，不要轻举妄动。它蕴含着对人与事物之间关系的一种尊重，也是个人修养和社会和谐的重要体现。</w:t>
      </w:r>
    </w:p>
    <w:p w14:paraId="4EA48465" w14:textId="77777777" w:rsidR="00924422" w:rsidRDefault="00924422">
      <w:pPr>
        <w:rPr>
          <w:rFonts w:hint="eastAsia"/>
        </w:rPr>
      </w:pPr>
    </w:p>
    <w:p w14:paraId="4F97DD72" w14:textId="77777777" w:rsidR="00924422" w:rsidRDefault="00924422">
      <w:pPr>
        <w:rPr>
          <w:rFonts w:hint="eastAsia"/>
        </w:rPr>
      </w:pPr>
      <w:r>
        <w:rPr>
          <w:rFonts w:hint="eastAsia"/>
        </w:rPr>
        <w:t>“慎”的字源解析</w:t>
      </w:r>
    </w:p>
    <w:p w14:paraId="79DB361B" w14:textId="77777777" w:rsidR="00924422" w:rsidRDefault="00924422">
      <w:pPr>
        <w:rPr>
          <w:rFonts w:hint="eastAsia"/>
        </w:rPr>
      </w:pPr>
      <w:r>
        <w:rPr>
          <w:rFonts w:hint="eastAsia"/>
        </w:rPr>
        <w:t>“慎”这个字由心和真两部分组成，左边的心部表示情感或思考，右边的真是指真实或诚恳。“慎”字的本义是用心去辨别是非曲直，真诚地对待每一件事情。从古至今，中国人一直强调“谨言慎行”，即说话要小心，行动要审慎，这反映了中华民族自古以来就重视言行一致和诚实守信的价值观。</w:t>
      </w:r>
    </w:p>
    <w:p w14:paraId="4236728D" w14:textId="77777777" w:rsidR="00924422" w:rsidRDefault="00924422">
      <w:pPr>
        <w:rPr>
          <w:rFonts w:hint="eastAsia"/>
        </w:rPr>
      </w:pPr>
    </w:p>
    <w:p w14:paraId="3B936B04" w14:textId="77777777" w:rsidR="00924422" w:rsidRDefault="00924422">
      <w:pPr>
        <w:rPr>
          <w:rFonts w:hint="eastAsia"/>
        </w:rPr>
      </w:pPr>
      <w:r>
        <w:rPr>
          <w:rFonts w:hint="eastAsia"/>
        </w:rPr>
        <w:t>“慎”字的现代意义</w:t>
      </w:r>
    </w:p>
    <w:p w14:paraId="5DE50EC6" w14:textId="77777777" w:rsidR="00924422" w:rsidRDefault="00924422">
      <w:pPr>
        <w:rPr>
          <w:rFonts w:hint="eastAsia"/>
        </w:rPr>
      </w:pPr>
      <w:r>
        <w:rPr>
          <w:rFonts w:hint="eastAsia"/>
        </w:rPr>
        <w:t>在现代社会，“慎”不仅是传统美德的一部分，还具有更广泛的意义。随着社会的发展和技术的进步，信息传播的速度越来越快，人们的交流方式也变得更加多样。然而，在这样的背景下，保持一颗“慎”的心态尤为重要。无论是网络上的言论还是现实生活中的交往，都需要我们用“慎”来指导自己的行为，避免因一时冲动而造成不必要的麻烦。</w:t>
      </w:r>
    </w:p>
    <w:p w14:paraId="105A7CCD" w14:textId="77777777" w:rsidR="00924422" w:rsidRDefault="00924422">
      <w:pPr>
        <w:rPr>
          <w:rFonts w:hint="eastAsia"/>
        </w:rPr>
      </w:pPr>
    </w:p>
    <w:p w14:paraId="15480D41" w14:textId="77777777" w:rsidR="00924422" w:rsidRDefault="00924422">
      <w:pPr>
        <w:rPr>
          <w:rFonts w:hint="eastAsia"/>
        </w:rPr>
      </w:pPr>
      <w:r>
        <w:rPr>
          <w:rFonts w:hint="eastAsia"/>
        </w:rPr>
        <w:t>“慎”字相关的成语及俗语</w:t>
      </w:r>
    </w:p>
    <w:p w14:paraId="455083A6" w14:textId="77777777" w:rsidR="00924422" w:rsidRDefault="00924422">
      <w:pPr>
        <w:rPr>
          <w:rFonts w:hint="eastAsia"/>
        </w:rPr>
      </w:pPr>
      <w:r>
        <w:rPr>
          <w:rFonts w:hint="eastAsia"/>
        </w:rPr>
        <w:t>汉语中有许多含有“慎”字的成语和俗语，它们生动形象地表达了人们对这一概念的理解。例如：“慎独”指的是人在独处时也能做到自律；“防微杜渐”则意味着从小事做起，防止不良倾向的发展；还有“小心翼翼”，形容做事非常仔细小心。这些表达不仅丰富了语言的表现力，也为后人提供了宝贵的精神财富。</w:t>
      </w:r>
    </w:p>
    <w:p w14:paraId="2D6A51EE" w14:textId="77777777" w:rsidR="00924422" w:rsidRDefault="00924422">
      <w:pPr>
        <w:rPr>
          <w:rFonts w:hint="eastAsia"/>
        </w:rPr>
      </w:pPr>
    </w:p>
    <w:p w14:paraId="44044F3D" w14:textId="77777777" w:rsidR="00924422" w:rsidRDefault="00924422">
      <w:pPr>
        <w:rPr>
          <w:rFonts w:hint="eastAsia"/>
        </w:rPr>
      </w:pPr>
      <w:r>
        <w:rPr>
          <w:rFonts w:hint="eastAsia"/>
        </w:rPr>
        <w:t>“慎”字的教育意义</w:t>
      </w:r>
    </w:p>
    <w:p w14:paraId="1B2961D2" w14:textId="77777777" w:rsidR="00924422" w:rsidRDefault="00924422">
      <w:pPr>
        <w:rPr>
          <w:rFonts w:hint="eastAsia"/>
        </w:rPr>
      </w:pPr>
      <w:r>
        <w:rPr>
          <w:rFonts w:hint="eastAsia"/>
        </w:rPr>
        <w:t>对于青少年来说，“慎”的教育至关重要。学校和家庭应当共同培养孩子形成良好的品德习惯，教会他们如何在复杂多变的社会环境中保持清醒头脑，做出正确选择。通过讲述历史故事、分享名人轶事等方式，可以让孩子更好地理解“慎”的内涵，并将其融入到日常生活中去。教师和家长也应该以身作则，成为孩子们学习的榜样。</w:t>
      </w:r>
    </w:p>
    <w:p w14:paraId="48EB4AC7" w14:textId="77777777" w:rsidR="00924422" w:rsidRDefault="00924422">
      <w:pPr>
        <w:rPr>
          <w:rFonts w:hint="eastAsia"/>
        </w:rPr>
      </w:pPr>
    </w:p>
    <w:p w14:paraId="7D148D87" w14:textId="77777777" w:rsidR="00924422" w:rsidRDefault="00924422">
      <w:pPr>
        <w:rPr>
          <w:rFonts w:hint="eastAsia"/>
        </w:rPr>
      </w:pPr>
      <w:r>
        <w:rPr>
          <w:rFonts w:hint="eastAsia"/>
        </w:rPr>
        <w:t>最后的总结</w:t>
      </w:r>
    </w:p>
    <w:p w14:paraId="77015F42" w14:textId="77777777" w:rsidR="00924422" w:rsidRDefault="00924422">
      <w:pPr>
        <w:rPr>
          <w:rFonts w:hint="eastAsia"/>
        </w:rPr>
      </w:pPr>
      <w:r>
        <w:rPr>
          <w:rFonts w:hint="eastAsia"/>
        </w:rPr>
        <w:t>“慎”字所代表的价值观是中国传统文化宝库中的一颗璀璨明珠。它教导我们要在生活中处处留心，凡事都要经过深思熟虑后再行动。无论是在人际交往还是自我管理方面，“慎”都是一种不可或缺的品质。让我们继承并发扬这一优秀传统，让“慎”的精神照亮每个人的成长之路。</w:t>
      </w:r>
    </w:p>
    <w:p w14:paraId="299BE241" w14:textId="77777777" w:rsidR="00924422" w:rsidRDefault="00924422">
      <w:pPr>
        <w:rPr>
          <w:rFonts w:hint="eastAsia"/>
        </w:rPr>
      </w:pPr>
    </w:p>
    <w:p w14:paraId="2946BFFB" w14:textId="77777777" w:rsidR="00924422" w:rsidRDefault="00924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B4002" w14:textId="5C439F65" w:rsidR="003D68EB" w:rsidRDefault="003D68EB"/>
    <w:sectPr w:rsidR="003D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EB"/>
    <w:rsid w:val="003D68EB"/>
    <w:rsid w:val="0092442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AF7D8-96A2-47EA-B79B-E4FA9E28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