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简洁的语言常常最能打动人心。那些短小而精致的句子，如同流动的诗句，能触动我们内心最柔软的部分。比如“你的笑容，是我最大的幸福”，仅用简单的字词，便能传达深刻的情感。这类短句不仅浓缩了爱情的精髓，还能在日常交流中增添不少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动人的爱情表达不需要华丽的辞藻。例如“与你共度余生，是我唯一的愿望”，这句短句虽简单，却包含了最真挚的承诺。它让人感受到那份专一与深情，能够在短短几字之间勾勒出无限的美好与未来。这种深情的表达，能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传递上，简约往往能更直接地触动心弦。“你是我生命中的阳光”，用15字以内的语言，便将爱的温暖表现得淋漓尽致。这种短小却充满力量的句子，往往能更有效地传达情感，让人在平凡的日子里感受到不平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通过短句传递深情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短句虽然简短，却能够在瞬间引发强烈的共鸣。例如“我愿做你眼中的星辰”，这类短句往往能够迅速抓住对方的心，使人感受到爱的深度和纯粹。简洁的语言形式使得这些句子更容易记忆，也更容易在平凡的生活中反复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简短却打动人心的句子，往往蕴含着无限的温暖与深情。通过这些精炼的语言，我们能够更好地表达对彼此的感情，让每一句话都充满了真实的爱意。无论是在言语中还是行动中，这些短句都能成为我们爱情中的小小亮点，为我们的关系增添一份甜蜜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