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4660" w14:textId="77777777" w:rsidR="00BE05A2" w:rsidRDefault="00BE05A2">
      <w:pPr>
        <w:rPr>
          <w:rFonts w:hint="eastAsia"/>
        </w:rPr>
      </w:pPr>
    </w:p>
    <w:p w14:paraId="3A318F5C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扛字的笔顺</w:t>
      </w:r>
    </w:p>
    <w:p w14:paraId="620D6784" w14:textId="77777777" w:rsidR="00BE05A2" w:rsidRDefault="00BE05A2">
      <w:pPr>
        <w:rPr>
          <w:rFonts w:hint="eastAsia"/>
        </w:rPr>
      </w:pPr>
    </w:p>
    <w:p w14:paraId="0C174FE8" w14:textId="77777777" w:rsidR="00BE05A2" w:rsidRDefault="00BE05A2">
      <w:pPr>
        <w:rPr>
          <w:rFonts w:hint="eastAsia"/>
        </w:rPr>
      </w:pPr>
    </w:p>
    <w:p w14:paraId="2E9AA4A8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汉字“扛”（káng）是一个结构较为复杂的汉字，它由“扌”（提手旁）和“江”两部分组成。在学习或书写汉字时，了解正确的笔顺对于正确美观地写出汉字至关重要。本文将详细介绍“扛”字的笔顺规则及其重要性。</w:t>
      </w:r>
    </w:p>
    <w:p w14:paraId="3698A5C7" w14:textId="77777777" w:rsidR="00BE05A2" w:rsidRDefault="00BE05A2">
      <w:pPr>
        <w:rPr>
          <w:rFonts w:hint="eastAsia"/>
        </w:rPr>
      </w:pPr>
    </w:p>
    <w:p w14:paraId="78550393" w14:textId="77777777" w:rsidR="00BE05A2" w:rsidRDefault="00BE05A2">
      <w:pPr>
        <w:rPr>
          <w:rFonts w:hint="eastAsia"/>
        </w:rPr>
      </w:pPr>
    </w:p>
    <w:p w14:paraId="235CC363" w14:textId="77777777" w:rsidR="00BE05A2" w:rsidRDefault="00BE05A2">
      <w:pPr>
        <w:rPr>
          <w:rFonts w:hint="eastAsia"/>
        </w:rPr>
      </w:pPr>
    </w:p>
    <w:p w14:paraId="4A823B38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“扌”的笔顺</w:t>
      </w:r>
    </w:p>
    <w:p w14:paraId="42DD409C" w14:textId="77777777" w:rsidR="00BE05A2" w:rsidRDefault="00BE05A2">
      <w:pPr>
        <w:rPr>
          <w:rFonts w:hint="eastAsia"/>
        </w:rPr>
      </w:pPr>
    </w:p>
    <w:p w14:paraId="6FEE0FF2" w14:textId="77777777" w:rsidR="00BE05A2" w:rsidRDefault="00BE05A2">
      <w:pPr>
        <w:rPr>
          <w:rFonts w:hint="eastAsia"/>
        </w:rPr>
      </w:pPr>
    </w:p>
    <w:p w14:paraId="20D222A6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扌”，作为“扛”字的偏旁，位于字的左侧，代表了与手相关的动作。它的笔顺为：先写竖钩，再写提。具体来说，首先从上到下画出一个竖钩，然后从竖钩的底部向右上方轻轻一提。这一部分的笔顺简单明了，是“扛”字笔顺的基础。</w:t>
      </w:r>
    </w:p>
    <w:p w14:paraId="5509DD2D" w14:textId="77777777" w:rsidR="00BE05A2" w:rsidRDefault="00BE05A2">
      <w:pPr>
        <w:rPr>
          <w:rFonts w:hint="eastAsia"/>
        </w:rPr>
      </w:pPr>
    </w:p>
    <w:p w14:paraId="4B618C52" w14:textId="77777777" w:rsidR="00BE05A2" w:rsidRDefault="00BE05A2">
      <w:pPr>
        <w:rPr>
          <w:rFonts w:hint="eastAsia"/>
        </w:rPr>
      </w:pPr>
    </w:p>
    <w:p w14:paraId="599BF06E" w14:textId="77777777" w:rsidR="00BE05A2" w:rsidRDefault="00BE05A2">
      <w:pPr>
        <w:rPr>
          <w:rFonts w:hint="eastAsia"/>
        </w:rPr>
      </w:pPr>
    </w:p>
    <w:p w14:paraId="5DD9BB12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“江”的笔顺</w:t>
      </w:r>
    </w:p>
    <w:p w14:paraId="348BB2E4" w14:textId="77777777" w:rsidR="00BE05A2" w:rsidRDefault="00BE05A2">
      <w:pPr>
        <w:rPr>
          <w:rFonts w:hint="eastAsia"/>
        </w:rPr>
      </w:pPr>
    </w:p>
    <w:p w14:paraId="27283097" w14:textId="77777777" w:rsidR="00BE05A2" w:rsidRDefault="00BE05A2">
      <w:pPr>
        <w:rPr>
          <w:rFonts w:hint="eastAsia"/>
        </w:rPr>
      </w:pPr>
    </w:p>
    <w:p w14:paraId="015753FF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江”位于“扛”字的右侧，由“氵”（水）和“工”组成。其笔顺较为复杂，需要仔细记忆。“江”字的笔顺如下：首先是左边的三点水，按照从上到下的顺序依次写下三个点；接着是右边的“工”，先写上面的一横，然后是中间的竖折/竖弯，最后是下面的一横。整个“江”字的笔顺体现了汉字构造的逻辑性和美感。</w:t>
      </w:r>
    </w:p>
    <w:p w14:paraId="7F318B0C" w14:textId="77777777" w:rsidR="00BE05A2" w:rsidRDefault="00BE05A2">
      <w:pPr>
        <w:rPr>
          <w:rFonts w:hint="eastAsia"/>
        </w:rPr>
      </w:pPr>
    </w:p>
    <w:p w14:paraId="4967E87D" w14:textId="77777777" w:rsidR="00BE05A2" w:rsidRDefault="00BE05A2">
      <w:pPr>
        <w:rPr>
          <w:rFonts w:hint="eastAsia"/>
        </w:rPr>
      </w:pPr>
    </w:p>
    <w:p w14:paraId="15516005" w14:textId="77777777" w:rsidR="00BE05A2" w:rsidRDefault="00BE05A2">
      <w:pPr>
        <w:rPr>
          <w:rFonts w:hint="eastAsia"/>
        </w:rPr>
      </w:pPr>
    </w:p>
    <w:p w14:paraId="62D367BF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“扛”字完整的笔顺</w:t>
      </w:r>
    </w:p>
    <w:p w14:paraId="28D22C53" w14:textId="77777777" w:rsidR="00BE05A2" w:rsidRDefault="00BE05A2">
      <w:pPr>
        <w:rPr>
          <w:rFonts w:hint="eastAsia"/>
        </w:rPr>
      </w:pPr>
    </w:p>
    <w:p w14:paraId="3E4EC33E" w14:textId="77777777" w:rsidR="00BE05A2" w:rsidRDefault="00BE05A2">
      <w:pPr>
        <w:rPr>
          <w:rFonts w:hint="eastAsia"/>
        </w:rPr>
      </w:pPr>
    </w:p>
    <w:p w14:paraId="4337A4B9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将“扌”和“江”两部分结合起来，“扛”字的完整笔顺为：先写左侧的“扌”，即先竖后提；接着转向右侧，按“江”的笔顺书写，即先写三点水，再写“工”。需要注意的是，在书写过程中，应保持笔画之间的连贯性和比例协调，使整个字看起来既规整又流畅。</w:t>
      </w:r>
    </w:p>
    <w:p w14:paraId="33877E5F" w14:textId="77777777" w:rsidR="00BE05A2" w:rsidRDefault="00BE05A2">
      <w:pPr>
        <w:rPr>
          <w:rFonts w:hint="eastAsia"/>
        </w:rPr>
      </w:pPr>
    </w:p>
    <w:p w14:paraId="76F6AD60" w14:textId="77777777" w:rsidR="00BE05A2" w:rsidRDefault="00BE05A2">
      <w:pPr>
        <w:rPr>
          <w:rFonts w:hint="eastAsia"/>
        </w:rPr>
      </w:pPr>
    </w:p>
    <w:p w14:paraId="1BD9AB80" w14:textId="77777777" w:rsidR="00BE05A2" w:rsidRDefault="00BE05A2">
      <w:pPr>
        <w:rPr>
          <w:rFonts w:hint="eastAsia"/>
        </w:rPr>
      </w:pPr>
    </w:p>
    <w:p w14:paraId="587E3B0B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46E82592" w14:textId="77777777" w:rsidR="00BE05A2" w:rsidRDefault="00BE05A2">
      <w:pPr>
        <w:rPr>
          <w:rFonts w:hint="eastAsia"/>
        </w:rPr>
      </w:pPr>
    </w:p>
    <w:p w14:paraId="497CA2B8" w14:textId="77777777" w:rsidR="00BE05A2" w:rsidRDefault="00BE05A2">
      <w:pPr>
        <w:rPr>
          <w:rFonts w:hint="eastAsia"/>
        </w:rPr>
      </w:pPr>
    </w:p>
    <w:p w14:paraId="0ED4A7EB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正确掌握汉字的笔顺不仅有助于提高书写速度和质量，还能加深对汉字结构的理解，对于学习中文的人来说尤为重要。通过遵循正确的笔顺规则，可以避免书写时出现错误，如倒笔、乱序等，这些都会影响字的美观度和可读性。良好的笔顺习惯还有助于培养细致耐心的学习态度，以及对中华文化的深刻认识。</w:t>
      </w:r>
    </w:p>
    <w:p w14:paraId="58FD5030" w14:textId="77777777" w:rsidR="00BE05A2" w:rsidRDefault="00BE05A2">
      <w:pPr>
        <w:rPr>
          <w:rFonts w:hint="eastAsia"/>
        </w:rPr>
      </w:pPr>
    </w:p>
    <w:p w14:paraId="7FDDEE7A" w14:textId="77777777" w:rsidR="00BE05A2" w:rsidRDefault="00BE05A2">
      <w:pPr>
        <w:rPr>
          <w:rFonts w:hint="eastAsia"/>
        </w:rPr>
      </w:pPr>
    </w:p>
    <w:p w14:paraId="68917E88" w14:textId="77777777" w:rsidR="00BE05A2" w:rsidRDefault="00BE05A2">
      <w:pPr>
        <w:rPr>
          <w:rFonts w:hint="eastAsia"/>
        </w:rPr>
      </w:pPr>
    </w:p>
    <w:p w14:paraId="6C603F5B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847C8" w14:textId="77777777" w:rsidR="00BE05A2" w:rsidRDefault="00BE05A2">
      <w:pPr>
        <w:rPr>
          <w:rFonts w:hint="eastAsia"/>
        </w:rPr>
      </w:pPr>
    </w:p>
    <w:p w14:paraId="5EAD4841" w14:textId="77777777" w:rsidR="00BE05A2" w:rsidRDefault="00BE05A2">
      <w:pPr>
        <w:rPr>
          <w:rFonts w:hint="eastAsia"/>
        </w:rPr>
      </w:pPr>
    </w:p>
    <w:p w14:paraId="28BBA120" w14:textId="77777777" w:rsidR="00BE05A2" w:rsidRDefault="00BE05A2">
      <w:pPr>
        <w:rPr>
          <w:rFonts w:hint="eastAsia"/>
        </w:rPr>
      </w:pPr>
      <w:r>
        <w:rPr>
          <w:rFonts w:hint="eastAsia"/>
        </w:rPr>
        <w:tab/>
        <w:t>“扛”字虽然笔画较多，结构相对复杂，但只要掌握了正确的笔顺方法，就能轻松地将其书写得既规范又美观。希望通过对“扛”字笔顺的介绍，能够帮助大家更好地理解和记忆这个字，同时也希望大家在日常学习和生活中，能够更加重视汉字书写的规范性，传承和发展中华优秀传统文化。</w:t>
      </w:r>
    </w:p>
    <w:p w14:paraId="29E45E13" w14:textId="77777777" w:rsidR="00BE05A2" w:rsidRDefault="00BE05A2">
      <w:pPr>
        <w:rPr>
          <w:rFonts w:hint="eastAsia"/>
        </w:rPr>
      </w:pPr>
    </w:p>
    <w:p w14:paraId="62D4B004" w14:textId="77777777" w:rsidR="00BE05A2" w:rsidRDefault="00BE05A2">
      <w:pPr>
        <w:rPr>
          <w:rFonts w:hint="eastAsia"/>
        </w:rPr>
      </w:pPr>
    </w:p>
    <w:p w14:paraId="5D48A26D" w14:textId="77777777" w:rsidR="00BE05A2" w:rsidRDefault="00BE0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D7FDA" w14:textId="14716551" w:rsidR="005C404F" w:rsidRDefault="005C404F"/>
    <w:sectPr w:rsidR="005C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4F"/>
    <w:rsid w:val="005C404F"/>
    <w:rsid w:val="00BE05A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536E-21C6-43CC-9599-8867D7E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