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缎字组词和拼音“缎”是一个汉字，通常用来指一种光滑细腻的丝织品。它的拼音是 “duàn”。这个字在中文里不仅代表着一种材质，也经常出现在各种词汇中，用于描述与这种材料相关的物品或概念。下面将通过几个段落来介绍一些包含“缎”的常用词语及其意义。</w:t>
      </w:r>
    </w:p>
    <w:p>
      <w:pPr>
        <w:rPr>
          <w:rFonts w:hint="eastAsia"/>
          <w:lang w:eastAsia="zh-CN"/>
        </w:rPr>
      </w:pPr>
      <w:r>
        <w:rPr>
          <w:rFonts w:hint="eastAsia"/>
          <w:lang w:eastAsia="zh-CN"/>
        </w:rPr>
        <w:t>绸缎 (chóu duàn)绸缎是一种非常典型的丝绸制品，它结合了“绸”（chóu）和“缎”两个概念。“绸”本身指的是较为轻薄柔软的丝织物；而当与“缎”组合时，则特别强调了其表面平滑、光泽度高的特性。绸缎在中国文化中有着悠久的历史，并且因其优雅美观的特点，在服装制作以及家居装饰领域内被广泛使用。</w:t>
      </w:r>
    </w:p>
    <w:p>
      <w:pPr>
        <w:rPr>
          <w:rFonts w:hint="eastAsia"/>
          <w:lang w:eastAsia="zh-CN"/>
        </w:rPr>
      </w:pPr>
      <w:r>
        <w:rPr>
          <w:rFonts w:hint="eastAsia"/>
          <w:lang w:eastAsia="zh-CN"/>
        </w:rPr>
        <w:t>锦缎 (jǐn duàn)锦缎则是另一种高档次的丝织产品，“锦”（jǐn）意指色彩丰富、图案精美的纺织品。因此，“锦缎”不仅仅具备普通缎面材料的优点——如柔软、光滑等，还拥有更加丰富多彩的设计元素。这类面料常用于制作正式场合穿着的礼服或是作为艺术品展示之用，在中国乃至全世界范围内都享有盛誉。</w:t>
      </w:r>
    </w:p>
    <w:p>
      <w:pPr>
        <w:rPr>
          <w:rFonts w:hint="eastAsia"/>
          <w:lang w:eastAsia="zh-CN"/>
        </w:rPr>
      </w:pPr>
      <w:r>
        <w:rPr>
          <w:rFonts w:hint="eastAsia"/>
          <w:lang w:eastAsia="zh-CN"/>
        </w:rPr>
        <w:t>缎带 (duàn dài)缎带是一种细长条状的装饰性织物，以其独特的质感和亮丽的颜色受到人们的喜爱。它可以由多种材料制成，但最经典的还是以真丝为原料的版本。缎带用途广泛，从包装礼物到做发饰，甚至是手工艺品中的重要组成部分之一。无论是在日常生活中还是特殊节日里，都可以看到各式各样的缎带身影。</w:t>
      </w:r>
    </w:p>
    <w:p>
      <w:pPr>
        <w:rPr>
          <w:rFonts w:hint="eastAsia"/>
          <w:lang w:eastAsia="zh-CN"/>
        </w:rPr>
      </w:pPr>
      <w:r>
        <w:rPr>
          <w:rFonts w:hint="eastAsia"/>
          <w:lang w:eastAsia="zh-CN"/>
        </w:rPr>
        <w:t>光缎 (guāng duàn)光缎是指那些具有极佳反光效果的缎类面料。这类材料经过特殊处理后能够展现出如同金属般的闪耀光泽，给人留下深刻印象。光缎非常适合用于制作舞台服装、晚礼服以及其他需要吸引眼球的设计项目当中。随着技术的进步，现在市面上也有许多合成纤维制成的光缎可供选择，它们不仅成本较低而且更易于打理。</w:t>
      </w:r>
    </w:p>
    <w:p>
      <w:pPr>
        <w:rPr>
          <w:rFonts w:hint="eastAsia"/>
          <w:lang w:eastAsia="zh-CN"/>
        </w:rPr>
      </w:pPr>
      <w:r>
        <w:rPr>
          <w:rFonts w:hint="eastAsia"/>
          <w:lang w:eastAsia="zh-CN"/>
        </w:rPr>
        <w:t>最后的总结“缎”作为一个汉字，在汉语词汇体系中扮演着十分重要的角色。无论是传统的丝绸制品还是现代创新设计，只要涉及到光滑亮丽的质地，我们往往都能找到“缎”的身影。通过对这些相关词汇的学习，我们可以更好地理解这一美丽而又实用的材料背后的文化内涵及其广泛应用范围。</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B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2024-09-28T05:41:26Z</dcterms:created>
  <cp:lastModifiedBy>Admin</cp:lastModifiedBy>
  <dcterms:modified xsi:type="dcterms:W3CDTF">2024-09-28T05:41:26Z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