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自拍文案短句：干净而高情商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自拍已经成为许多人生活中不可或缺的一部分。自拍不仅是展示自己的一种方式，更是表达情感、分享生活的重要渠道。为了让自己的自拍更具吸引力，适当的文案可以起到画龙点睛的作用。以下是一些干净且高情商的自拍文案短句，帮助你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自然流露，真实自我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“真实的自己，最有魅力。”这句简单的话传达了自信与真实的重要性。在拍摄自拍时，不必过于修饰，展现出真实的情感与状态，反而会让人觉得更加亲切。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积极向上，传递正能量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“每一天都是新的开始。”生活中总会有困难与挑战，分享你的自拍时，不妨用这样的文案来传递积极的心态。这样的句子不仅能够感染他人，也会让你自己更加充满动力。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自我鼓励，提升自信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“今天的我，值得被赞美。”在面对镜头时，给自己一些肯定的语言，无论是为了记录自己的成长还是鼓励自己继续前行，都是非常有意义的。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“感谢生命中的每一刻。”在自拍时，不妨停下脚步，回顾一下自己的生活，感恩那些曾经的经历与当下的美好。这样的文案能够让人更深刻地体会到生活的意义。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与友共乐，分享快乐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“有你在，幸福加倍。”如果你的自拍是和朋友一起拍的，分享这样的文案可以传达出你对友情的珍视。这样的句子能够让人感受到你们之间的亲密与快乐。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追寻梦想，勇敢前行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“未来是属于勇敢追梦的人。”如果你是在追求梦想的路上，不妨用这样的文案来激励自己和他人。表达对未来的向往，能引发更多共鸣与支持。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清新自然，展现风采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“简单的我，最自在。”有时候，简洁的文案反而能突出照片本身的美感，展现出一种清新自然的风格。这样的文案可以让人感受到轻松和舒适。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享受当下，随心而活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“活在当下，心中有光。”生活中最重要的就是珍惜当下的每一刻，自拍是一种记录生活的方式，配上这样的文案，会让照片更具深意。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工具，也是表达自我的一种艺术。通过合适的文案，我们能够更好地传达自己的情感与态度。希望以上的文案能够激发你的灵感，让你的每一张自拍都能更具魅力与深度。在这个瞬息万变的时代，保持真实、积极、感恩的心态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