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C4839" w14:textId="77777777" w:rsidR="00DF69E8" w:rsidRDefault="00DF69E8">
      <w:pPr>
        <w:rPr>
          <w:rFonts w:hint="eastAsia"/>
        </w:rPr>
      </w:pPr>
      <w:r>
        <w:rPr>
          <w:rFonts w:hint="eastAsia"/>
        </w:rPr>
        <w:t>相怎么的拼音：xiàng zěnme</w:t>
      </w:r>
    </w:p>
    <w:p w14:paraId="2885831E" w14:textId="77777777" w:rsidR="00DF69E8" w:rsidRDefault="00DF69E8">
      <w:pPr>
        <w:rPr>
          <w:rFonts w:hint="eastAsia"/>
        </w:rPr>
      </w:pPr>
      <w:r>
        <w:rPr>
          <w:rFonts w:hint="eastAsia"/>
        </w:rPr>
        <w:t>在汉语拼音中，“相”字的拼音是 xiàng，而“怎么”的拼音则是 zěnme。因此，当这两个词语组合在一起时，它们的拼音为 xiàng zěnme。然而，在日常口语交流中，人们通常不会将这两个词连用，因为它们代表了不同的语法功能。“相”是一个多义词，可以作为名词、动词或形容词使用，而在“怎么”这个词组中，它通常用来询问方式或表示某种程度的惊讶或疑惑。</w:t>
      </w:r>
    </w:p>
    <w:p w14:paraId="210E6E7C" w14:textId="77777777" w:rsidR="00DF69E8" w:rsidRDefault="00DF69E8">
      <w:pPr>
        <w:rPr>
          <w:rFonts w:hint="eastAsia"/>
        </w:rPr>
      </w:pPr>
    </w:p>
    <w:p w14:paraId="48F77DFF" w14:textId="77777777" w:rsidR="00DF69E8" w:rsidRDefault="00DF69E8">
      <w:pPr>
        <w:rPr>
          <w:rFonts w:hint="eastAsia"/>
        </w:rPr>
      </w:pPr>
      <w:r>
        <w:rPr>
          <w:rFonts w:hint="eastAsia"/>
        </w:rPr>
        <w:t>相的多重含义</w:t>
      </w:r>
    </w:p>
    <w:p w14:paraId="15ADA60F" w14:textId="77777777" w:rsidR="00DF69E8" w:rsidRDefault="00DF69E8">
      <w:pPr>
        <w:rPr>
          <w:rFonts w:hint="eastAsia"/>
        </w:rPr>
      </w:pPr>
      <w:r>
        <w:rPr>
          <w:rFonts w:hint="eastAsia"/>
        </w:rPr>
        <w:t>“相”字在中文里有着丰富的语义。它可以指代互相，如“相互”，也可以指照相、画像，比如“摄影”。“相”还可以指宰相，古代中国政治体系中的重要职位，或是面相，即通过观察人的面部特征来推测命运的一种传统习俗。在不同的语境下，“相”所表达的意思会有很大的不同，这也是学习中文时需要注意的地方之一。</w:t>
      </w:r>
    </w:p>
    <w:p w14:paraId="3A8C547A" w14:textId="77777777" w:rsidR="00DF69E8" w:rsidRDefault="00DF69E8">
      <w:pPr>
        <w:rPr>
          <w:rFonts w:hint="eastAsia"/>
        </w:rPr>
      </w:pPr>
    </w:p>
    <w:p w14:paraId="5221CA42" w14:textId="77777777" w:rsidR="00DF69E8" w:rsidRDefault="00DF69E8">
      <w:pPr>
        <w:rPr>
          <w:rFonts w:hint="eastAsia"/>
        </w:rPr>
      </w:pPr>
      <w:r>
        <w:rPr>
          <w:rFonts w:hint="eastAsia"/>
        </w:rPr>
        <w:t>怎么的用法和意义</w:t>
      </w:r>
    </w:p>
    <w:p w14:paraId="331270F0" w14:textId="77777777" w:rsidR="00DF69E8" w:rsidRDefault="00DF69E8">
      <w:pPr>
        <w:rPr>
          <w:rFonts w:hint="eastAsia"/>
        </w:rPr>
      </w:pPr>
      <w:r>
        <w:rPr>
          <w:rFonts w:hint="eastAsia"/>
        </w:rPr>
        <w:t>“怎么”是一个非常常用的疑问词，用于提问方法、途径或原因。例如，当我们问“这件事应该怎么处理？”时，我们是在询问处理事情的方法；当我们说“你怎么这么聪明？”时，则表达了惊讶或赞叹的情绪。“怎么”也经常被用来表达一种不确定的状态或者提出反问，增强语气，如“这怎么可能呢？”这里，“怎么”并不期待一个具体的回答，而是用来加强说话者的疑问或否定态度。</w:t>
      </w:r>
    </w:p>
    <w:p w14:paraId="7CCC6B52" w14:textId="77777777" w:rsidR="00DF69E8" w:rsidRDefault="00DF69E8">
      <w:pPr>
        <w:rPr>
          <w:rFonts w:hint="eastAsia"/>
        </w:rPr>
      </w:pPr>
    </w:p>
    <w:p w14:paraId="706CAD61" w14:textId="77777777" w:rsidR="00DF69E8" w:rsidRDefault="00DF69E8">
      <w:pPr>
        <w:rPr>
          <w:rFonts w:hint="eastAsia"/>
        </w:rPr>
      </w:pPr>
      <w:r>
        <w:rPr>
          <w:rFonts w:hint="eastAsia"/>
        </w:rPr>
        <w:t>拼音系统的重要性</w:t>
      </w:r>
    </w:p>
    <w:p w14:paraId="1E4ABD2F" w14:textId="77777777" w:rsidR="00DF69E8" w:rsidRDefault="00DF69E8">
      <w:pPr>
        <w:rPr>
          <w:rFonts w:hint="eastAsia"/>
        </w:rPr>
      </w:pPr>
      <w:r>
        <w:rPr>
          <w:rFonts w:hint="eastAsia"/>
        </w:rPr>
        <w:t>汉语拼音是帮助学习者掌握汉字发音的重要工具。对于初学者来说，正确地理解并运用拼音规则能够极大地促进语言学习的效率。拼音不仅有助于识记单词的读音，而且对于提高口语能力也有着不可忽视的作用。特别是在现代科技的帮助下，很多输入法都支持通过拼音输入汉字，使得打字变得更加便捷。拼音还在儿童教育、对外汉语教学以及普通话推广等方面发挥着重要的作用。</w:t>
      </w:r>
    </w:p>
    <w:p w14:paraId="58E47BF4" w14:textId="77777777" w:rsidR="00DF69E8" w:rsidRDefault="00DF69E8">
      <w:pPr>
        <w:rPr>
          <w:rFonts w:hint="eastAsia"/>
        </w:rPr>
      </w:pPr>
    </w:p>
    <w:p w14:paraId="132D1C66" w14:textId="77777777" w:rsidR="00DF69E8" w:rsidRDefault="00DF69E8">
      <w:pPr>
        <w:rPr>
          <w:rFonts w:hint="eastAsia"/>
        </w:rPr>
      </w:pPr>
      <w:r>
        <w:rPr>
          <w:rFonts w:hint="eastAsia"/>
        </w:rPr>
        <w:t>最后的总结</w:t>
      </w:r>
    </w:p>
    <w:p w14:paraId="797FF754" w14:textId="77777777" w:rsidR="00DF69E8" w:rsidRDefault="00DF69E8">
      <w:pPr>
        <w:rPr>
          <w:rFonts w:hint="eastAsia"/>
        </w:rPr>
      </w:pPr>
      <w:r>
        <w:rPr>
          <w:rFonts w:hint="eastAsia"/>
        </w:rPr>
        <w:t>“相怎么”的拼音是 xiàng zěnme，但这样的组合在实际语言使用中并不常见。了解“相”和“怎么”的单独含义及其在句子中的应用，对于深入理解汉语有着积极的意义。掌握汉语拼音这一工具，对学习者来说也是不可或缺的一部分。无论是为了更好地沟通交流，还是为了深入了解中国文化，学习汉语拼音都是迈向成功的重要一步。</w:t>
      </w:r>
    </w:p>
    <w:p w14:paraId="67695324" w14:textId="77777777" w:rsidR="00DF69E8" w:rsidRDefault="00DF69E8">
      <w:pPr>
        <w:rPr>
          <w:rFonts w:hint="eastAsia"/>
        </w:rPr>
      </w:pPr>
    </w:p>
    <w:p w14:paraId="09A13BA8" w14:textId="77777777" w:rsidR="00DF69E8" w:rsidRDefault="00DF69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ED3A3E" w14:textId="4EA77786" w:rsidR="005060C4" w:rsidRDefault="005060C4"/>
    <w:sectPr w:rsidR="00506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C4"/>
    <w:rsid w:val="003B267A"/>
    <w:rsid w:val="005060C4"/>
    <w:rsid w:val="00D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7EFAE-5A08-452D-89DB-38D6DCF2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