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52615" w14:textId="77777777" w:rsidR="00021D0B" w:rsidRDefault="00021D0B">
      <w:pPr>
        <w:rPr>
          <w:rFonts w:hint="eastAsia"/>
        </w:rPr>
      </w:pPr>
      <w:r>
        <w:rPr>
          <w:rFonts w:hint="eastAsia"/>
        </w:rPr>
        <w:t>Yī Míng Lǎoshī De Gù Shì</w:t>
      </w:r>
    </w:p>
    <w:p w14:paraId="57A6AEFC" w14:textId="77777777" w:rsidR="00021D0B" w:rsidRDefault="00021D0B">
      <w:pPr>
        <w:rPr>
          <w:rFonts w:hint="eastAsia"/>
        </w:rPr>
      </w:pPr>
      <w:r>
        <w:rPr>
          <w:rFonts w:hint="eastAsia"/>
        </w:rPr>
        <w:t>在一个不太大的城市里，有一位名叫Yī Míng Lǎoshī的教育工作者。她的名字虽然简单，却蕴含着深刻的含义：“一名老师”，寓意着每一个教育者都是独一无二且不可替代的。她不仅在课堂上传授知识，更在生活中教导学生们如何成为一个有责任感、有爱心的人。</w:t>
      </w:r>
    </w:p>
    <w:p w14:paraId="35E7232F" w14:textId="77777777" w:rsidR="00021D0B" w:rsidRDefault="00021D0B">
      <w:pPr>
        <w:rPr>
          <w:rFonts w:hint="eastAsia"/>
        </w:rPr>
      </w:pPr>
    </w:p>
    <w:p w14:paraId="78F7F8A9" w14:textId="77777777" w:rsidR="00021D0B" w:rsidRDefault="00021D0B">
      <w:pPr>
        <w:rPr>
          <w:rFonts w:hint="eastAsia"/>
        </w:rPr>
      </w:pPr>
      <w:r>
        <w:rPr>
          <w:rFonts w:hint="eastAsia"/>
        </w:rPr>
        <w:t>教书育人的使命</w:t>
      </w:r>
    </w:p>
    <w:p w14:paraId="47B130AF" w14:textId="77777777" w:rsidR="00021D0B" w:rsidRDefault="00021D0B">
      <w:pPr>
        <w:rPr>
          <w:rFonts w:hint="eastAsia"/>
        </w:rPr>
      </w:pPr>
      <w:r>
        <w:rPr>
          <w:rFonts w:hint="eastAsia"/>
        </w:rPr>
        <w:t>Yī Míng Lǎoshī坚信，作为教师，最重要的不仅仅是教授课本上的知识，更重要的是要教会学生如何去学习，如何去思考。在她的课堂上，每个学生都被鼓励提出问题，并共同探讨寻找答案。她认为，这样的教学方式能够激发学生的创造力和批判性思维能力，为他们未来的人生道路奠定坚实的基础。</w:t>
      </w:r>
    </w:p>
    <w:p w14:paraId="2D0329F6" w14:textId="77777777" w:rsidR="00021D0B" w:rsidRDefault="00021D0B">
      <w:pPr>
        <w:rPr>
          <w:rFonts w:hint="eastAsia"/>
        </w:rPr>
      </w:pPr>
    </w:p>
    <w:p w14:paraId="1E7F0C6A" w14:textId="77777777" w:rsidR="00021D0B" w:rsidRDefault="00021D0B">
      <w:pPr>
        <w:rPr>
          <w:rFonts w:hint="eastAsia"/>
        </w:rPr>
      </w:pPr>
      <w:r>
        <w:rPr>
          <w:rFonts w:hint="eastAsia"/>
        </w:rPr>
        <w:t>独特的教学方法</w:t>
      </w:r>
    </w:p>
    <w:p w14:paraId="67180225" w14:textId="77777777" w:rsidR="00021D0B" w:rsidRDefault="00021D0B">
      <w:pPr>
        <w:rPr>
          <w:rFonts w:hint="eastAsia"/>
        </w:rPr>
      </w:pPr>
      <w:r>
        <w:rPr>
          <w:rFonts w:hint="eastAsia"/>
        </w:rPr>
        <w:t>为了让学生更好地理解和吸收知识，Yī Míng Lǎoshī采用了许多创新的教学方法。例如，在讲解历史课时，她会让学生扮演不同的历史人物，通过角色扮演的方式深入理解那个时代背景下的社会文化。她还经常组织课外实践活动，如参观博物馆、科技馆等，以拓宽学生的视野，增加他们的实际体验。</w:t>
      </w:r>
    </w:p>
    <w:p w14:paraId="571787CF" w14:textId="77777777" w:rsidR="00021D0B" w:rsidRDefault="00021D0B">
      <w:pPr>
        <w:rPr>
          <w:rFonts w:hint="eastAsia"/>
        </w:rPr>
      </w:pPr>
    </w:p>
    <w:p w14:paraId="7578DC19" w14:textId="77777777" w:rsidR="00021D0B" w:rsidRDefault="00021D0B">
      <w:pPr>
        <w:rPr>
          <w:rFonts w:hint="eastAsia"/>
        </w:rPr>
      </w:pPr>
      <w:r>
        <w:rPr>
          <w:rFonts w:hint="eastAsia"/>
        </w:rPr>
        <w:t>关心学生成长</w:t>
      </w:r>
    </w:p>
    <w:p w14:paraId="335811A4" w14:textId="77777777" w:rsidR="00021D0B" w:rsidRDefault="00021D0B">
      <w:pPr>
        <w:rPr>
          <w:rFonts w:hint="eastAsia"/>
        </w:rPr>
      </w:pPr>
      <w:r>
        <w:rPr>
          <w:rFonts w:hint="eastAsia"/>
        </w:rPr>
        <w:t>除了关注学生的学习成绩外，Yī Míng Lǎoshī也非常重视他们的心理健康和个人发展。她总是耐心倾听学生们的烦恼和困惑，给予适当的建议和支持。每当有学生遇到困难时，她都会尽自己最大的努力去帮助他们度过难关，成为学生们心中的“知心姐姐”。</w:t>
      </w:r>
    </w:p>
    <w:p w14:paraId="09E65FEE" w14:textId="77777777" w:rsidR="00021D0B" w:rsidRDefault="00021D0B">
      <w:pPr>
        <w:rPr>
          <w:rFonts w:hint="eastAsia"/>
        </w:rPr>
      </w:pPr>
    </w:p>
    <w:p w14:paraId="631B99CD" w14:textId="77777777" w:rsidR="00021D0B" w:rsidRDefault="00021D0B">
      <w:pPr>
        <w:rPr>
          <w:rFonts w:hint="eastAsia"/>
        </w:rPr>
      </w:pPr>
      <w:r>
        <w:rPr>
          <w:rFonts w:hint="eastAsia"/>
        </w:rPr>
        <w:t>持续自我提升</w:t>
      </w:r>
    </w:p>
    <w:p w14:paraId="499215BA" w14:textId="77777777" w:rsidR="00021D0B" w:rsidRDefault="00021D0B">
      <w:pPr>
        <w:rPr>
          <w:rFonts w:hint="eastAsia"/>
        </w:rPr>
      </w:pPr>
      <w:r>
        <w:rPr>
          <w:rFonts w:hint="eastAsia"/>
        </w:rPr>
        <w:t>Yī Míng Lǎoshī深知，作为一名优秀的教师，必须不断学习和进步。因此，即使工作再忙，她也会抽出时间参加各种培训课程和学术研讨会，以更新自己的知识体系，掌握最新的教育教学方法。同时，她还喜欢阅读各类书籍，特别是关于心理学和教育理论方面的著作，以便更好地指导自己的教学实践。</w:t>
      </w:r>
    </w:p>
    <w:p w14:paraId="4A9A3673" w14:textId="77777777" w:rsidR="00021D0B" w:rsidRDefault="00021D0B">
      <w:pPr>
        <w:rPr>
          <w:rFonts w:hint="eastAsia"/>
        </w:rPr>
      </w:pPr>
    </w:p>
    <w:p w14:paraId="21E9342B" w14:textId="77777777" w:rsidR="00021D0B" w:rsidRDefault="00021D0B">
      <w:pPr>
        <w:rPr>
          <w:rFonts w:hint="eastAsia"/>
        </w:rPr>
      </w:pPr>
      <w:r>
        <w:rPr>
          <w:rFonts w:hint="eastAsia"/>
        </w:rPr>
        <w:t>最后的总结</w:t>
      </w:r>
    </w:p>
    <w:p w14:paraId="6346D178" w14:textId="77777777" w:rsidR="00021D0B" w:rsidRDefault="00021D0B">
      <w:pPr>
        <w:rPr>
          <w:rFonts w:hint="eastAsia"/>
        </w:rPr>
      </w:pPr>
      <w:r>
        <w:rPr>
          <w:rFonts w:hint="eastAsia"/>
        </w:rPr>
        <w:t>通过Yī Míng Lǎoshī的故事，我们看到了一位普通而又非凡的教育者的身影。她用自己的行动诠释了什么是真正的教育精神——不仅是传授知识，更是点燃希望之光，引领每一位学生走向更加光明的未来。正如她的名字所象征的那样，每一位教师都是一颗璀璨的星星，在教育这片浩瀚星空中闪烁着属于自己的光芒。</w:t>
      </w:r>
    </w:p>
    <w:p w14:paraId="33E421D7" w14:textId="77777777" w:rsidR="00021D0B" w:rsidRDefault="00021D0B">
      <w:pPr>
        <w:rPr>
          <w:rFonts w:hint="eastAsia"/>
        </w:rPr>
      </w:pPr>
    </w:p>
    <w:p w14:paraId="73F032D3" w14:textId="77777777" w:rsidR="00021D0B" w:rsidRDefault="00021D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E309FB" w14:textId="51F30ABF" w:rsidR="00DE2506" w:rsidRDefault="00DE2506"/>
    <w:sectPr w:rsidR="00DE2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06"/>
    <w:rsid w:val="00021D0B"/>
    <w:rsid w:val="00B81CF2"/>
    <w:rsid w:val="00D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A0B2E-672E-4DFA-8710-DA6B3429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