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E53D8" w14:textId="77777777" w:rsidR="004F29E3" w:rsidRDefault="004F29E3">
      <w:pPr>
        <w:rPr>
          <w:rFonts w:hint="eastAsia"/>
        </w:rPr>
      </w:pPr>
      <w:r>
        <w:rPr>
          <w:rFonts w:hint="eastAsia"/>
        </w:rPr>
        <w:t>仙人的拼音是轻声吗</w:t>
      </w:r>
    </w:p>
    <w:p w14:paraId="1EC6149D" w14:textId="77777777" w:rsidR="004F29E3" w:rsidRDefault="004F29E3">
      <w:pPr>
        <w:rPr>
          <w:rFonts w:hint="eastAsia"/>
        </w:rPr>
      </w:pPr>
      <w:r>
        <w:rPr>
          <w:rFonts w:hint="eastAsia"/>
        </w:rPr>
        <w:t>在汉语拼音系统中，轻声是一个非常有趣且独特的发音规则。它并不属于四声（阴平、阳平、上声、去声）之一，而是一种非重读音节的弱化形式，通常出现在某些词汇或短语的末尾，或者特定的语法结构中。对于“仙人”这个词来说，我们需要仔细分析其发音特点。</w:t>
      </w:r>
    </w:p>
    <w:p w14:paraId="2AA7F3D5" w14:textId="77777777" w:rsidR="004F29E3" w:rsidRDefault="004F29E3">
      <w:pPr>
        <w:rPr>
          <w:rFonts w:hint="eastAsia"/>
        </w:rPr>
      </w:pPr>
    </w:p>
    <w:p w14:paraId="65D934AC" w14:textId="77777777" w:rsidR="004F29E3" w:rsidRDefault="004F29E3">
      <w:pPr>
        <w:rPr>
          <w:rFonts w:hint="eastAsia"/>
        </w:rPr>
      </w:pPr>
      <w:r>
        <w:rPr>
          <w:rFonts w:hint="eastAsia"/>
        </w:rPr>
        <w:t>理解轻声的基本概念</w:t>
      </w:r>
    </w:p>
    <w:p w14:paraId="63C95986" w14:textId="77777777" w:rsidR="004F29E3" w:rsidRDefault="004F29E3">
      <w:pPr>
        <w:rPr>
          <w:rFonts w:hint="eastAsia"/>
        </w:rPr>
      </w:pPr>
      <w:r>
        <w:rPr>
          <w:rFonts w:hint="eastAsia"/>
        </w:rPr>
        <w:t>轻声并非固定的声调，而是指在说话时某个音节的声音变得较弱，音高和音长都减少的现象。这通常发生在双音节或多音节词组的最后一个音节，尤其是当这个音节是由某些特定的字组成的时候。例如，在日常对话中，“桌子”中的“子”字、“我们”中的“们”字常常被发成轻声。但需要注意的是，并不是所有这样的字都会自动变成轻声，这取决于具体词语的习惯用法。</w:t>
      </w:r>
    </w:p>
    <w:p w14:paraId="43929052" w14:textId="77777777" w:rsidR="004F29E3" w:rsidRDefault="004F29E3">
      <w:pPr>
        <w:rPr>
          <w:rFonts w:hint="eastAsia"/>
        </w:rPr>
      </w:pPr>
    </w:p>
    <w:p w14:paraId="601B21D3" w14:textId="77777777" w:rsidR="004F29E3" w:rsidRDefault="004F29E3">
      <w:pPr>
        <w:rPr>
          <w:rFonts w:hint="eastAsia"/>
        </w:rPr>
      </w:pPr>
      <w:r>
        <w:rPr>
          <w:rFonts w:hint="eastAsia"/>
        </w:rPr>
        <w:t>探讨“仙人”的发音</w:t>
      </w:r>
    </w:p>
    <w:p w14:paraId="30D24829" w14:textId="77777777" w:rsidR="004F29E3" w:rsidRDefault="004F29E3">
      <w:pPr>
        <w:rPr>
          <w:rFonts w:hint="eastAsia"/>
        </w:rPr>
      </w:pPr>
      <w:r>
        <w:rPr>
          <w:rFonts w:hint="eastAsia"/>
        </w:rPr>
        <w:t>回到“仙人”这个词上来。“仙人”的拼音为“xiān rén”，根据现代汉语的标准发音规则，“仙”是第一声（阴平），而“人”则是第二声（阳平）。从这里可以看出，“人”字并没有被标注为轻声。实际上，在标准普通话中，“仙人”两字均保持各自完整的声调特征，没有一个音节会明显地弱化为轻声。</w:t>
      </w:r>
    </w:p>
    <w:p w14:paraId="0DC6BA54" w14:textId="77777777" w:rsidR="004F29E3" w:rsidRDefault="004F29E3">
      <w:pPr>
        <w:rPr>
          <w:rFonts w:hint="eastAsia"/>
        </w:rPr>
      </w:pPr>
    </w:p>
    <w:p w14:paraId="021116C5" w14:textId="77777777" w:rsidR="004F29E3" w:rsidRDefault="004F29E3">
      <w:pPr>
        <w:rPr>
          <w:rFonts w:hint="eastAsia"/>
        </w:rPr>
      </w:pPr>
      <w:r>
        <w:rPr>
          <w:rFonts w:hint="eastAsia"/>
        </w:rPr>
        <w:t>考虑方言差异的影响</w:t>
      </w:r>
    </w:p>
    <w:p w14:paraId="6ECB5676" w14:textId="77777777" w:rsidR="004F29E3" w:rsidRDefault="004F29E3">
      <w:pPr>
        <w:rPr>
          <w:rFonts w:hint="eastAsia"/>
        </w:rPr>
      </w:pPr>
      <w:r>
        <w:rPr>
          <w:rFonts w:hint="eastAsia"/>
        </w:rPr>
        <w:t>虽然在普通话里“仙人”的两个字都不会读作轻声，但是值得注意的是，在不同的汉语方言中，同一词语可能会有不同的发音习惯。比如一些地方的方言可能会将“仙人”中的“人”字处理成更接近轻声的形式。然而，当我们谈论标准汉语拼音时，应该遵循官方规定，即“xiān rén”，其中每个字都有明确的声调标记。</w:t>
      </w:r>
    </w:p>
    <w:p w14:paraId="46DE1988" w14:textId="77777777" w:rsidR="004F29E3" w:rsidRDefault="004F29E3">
      <w:pPr>
        <w:rPr>
          <w:rFonts w:hint="eastAsia"/>
        </w:rPr>
      </w:pPr>
    </w:p>
    <w:p w14:paraId="2BB5508C" w14:textId="77777777" w:rsidR="004F29E3" w:rsidRDefault="004F29E3">
      <w:pPr>
        <w:rPr>
          <w:rFonts w:hint="eastAsia"/>
        </w:rPr>
      </w:pPr>
      <w:r>
        <w:rPr>
          <w:rFonts w:hint="eastAsia"/>
        </w:rPr>
        <w:t>最后的总结关于“仙人”发音的认识</w:t>
      </w:r>
    </w:p>
    <w:p w14:paraId="57D16A28" w14:textId="77777777" w:rsidR="004F29E3" w:rsidRDefault="004F29E3">
      <w:pPr>
        <w:rPr>
          <w:rFonts w:hint="eastAsia"/>
        </w:rPr>
      </w:pPr>
      <w:r>
        <w:rPr>
          <w:rFonts w:hint="eastAsia"/>
        </w:rPr>
        <w:t>在标准汉语拼音体系下，“仙人”的发音并不是轻声。了解轻声的存在及其适用范围有助于我们更好地掌握汉语发音规律，同时也要意识到不同地区可能存在发音上的差异。对于学习者而言，熟悉并正确使用这些发音规则，可以使自己的中文表达更加准确自然。</w:t>
      </w:r>
    </w:p>
    <w:p w14:paraId="64833FB9" w14:textId="77777777" w:rsidR="004F29E3" w:rsidRDefault="004F29E3">
      <w:pPr>
        <w:rPr>
          <w:rFonts w:hint="eastAsia"/>
        </w:rPr>
      </w:pPr>
    </w:p>
    <w:p w14:paraId="158F78E1" w14:textId="77777777" w:rsidR="004F29E3" w:rsidRDefault="004F29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4CE6C" w14:textId="5052DA59" w:rsidR="00293721" w:rsidRDefault="00293721"/>
    <w:sectPr w:rsidR="00293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21"/>
    <w:rsid w:val="00293721"/>
    <w:rsid w:val="004F29E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E3577-E59B-4529-808F-31B083F0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