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4B0D" w14:textId="77777777" w:rsidR="00732C6B" w:rsidRDefault="00732C6B">
      <w:pPr>
        <w:rPr>
          <w:rFonts w:hint="eastAsia"/>
        </w:rPr>
      </w:pPr>
    </w:p>
    <w:p w14:paraId="34D348E2" w14:textId="77777777" w:rsidR="00732C6B" w:rsidRDefault="00732C6B">
      <w:pPr>
        <w:rPr>
          <w:rFonts w:hint="eastAsia"/>
        </w:rPr>
      </w:pPr>
      <w:r>
        <w:rPr>
          <w:rFonts w:hint="eastAsia"/>
        </w:rPr>
        <w:t>PI的拼音大写字母</w:t>
      </w:r>
    </w:p>
    <w:p w14:paraId="14D57AF7" w14:textId="77777777" w:rsidR="00732C6B" w:rsidRDefault="00732C6B">
      <w:pPr>
        <w:rPr>
          <w:rFonts w:hint="eastAsia"/>
        </w:rPr>
      </w:pPr>
      <w:r>
        <w:rPr>
          <w:rFonts w:hint="eastAsia"/>
        </w:rPr>
        <w:t>在汉语拼音系统中，“披”这个汉字的拼音是“pī”，它由声母“p”和韵母“ī”组成。作为标题，我们将“披”的拼音以大写形式展现为“PI”。这不仅是对汉字拼音化的一种展示，也是连接古老汉字文化与现代语言表达的一个桥梁。</w:t>
      </w:r>
    </w:p>
    <w:p w14:paraId="58FD336F" w14:textId="77777777" w:rsidR="00732C6B" w:rsidRDefault="00732C6B">
      <w:pPr>
        <w:rPr>
          <w:rFonts w:hint="eastAsia"/>
        </w:rPr>
      </w:pPr>
    </w:p>
    <w:p w14:paraId="32CCEF97" w14:textId="77777777" w:rsidR="00732C6B" w:rsidRDefault="00732C6B">
      <w:pPr>
        <w:rPr>
          <w:rFonts w:hint="eastAsia"/>
        </w:rPr>
      </w:pPr>
    </w:p>
    <w:p w14:paraId="3A5F2466" w14:textId="77777777" w:rsidR="00732C6B" w:rsidRDefault="00732C6B">
      <w:pPr>
        <w:rPr>
          <w:rFonts w:hint="eastAsia"/>
        </w:rPr>
      </w:pPr>
      <w:r>
        <w:rPr>
          <w:rFonts w:hint="eastAsia"/>
        </w:rPr>
        <w:t>汉字的文化背景</w:t>
      </w:r>
    </w:p>
    <w:p w14:paraId="0ECF0B79" w14:textId="77777777" w:rsidR="00732C6B" w:rsidRDefault="00732C6B">
      <w:pPr>
        <w:rPr>
          <w:rFonts w:hint="eastAsia"/>
        </w:rPr>
      </w:pPr>
      <w:r>
        <w:rPr>
          <w:rFonts w:hint="eastAsia"/>
        </w:rPr>
        <w:t>“披”字在中文里有多重含义，最常见的是指将衣物等覆盖在身体上或打开、展开的动作。例如，“披挂上阵”指的是穿戴好盔甲准备战斗，而“披荆斩棘”则用来形容克服重重困难前进。通过这些成语，我们可以看到“披”字所蕴含的深厚文化底蕴以及其在不同语境中的灵活运用。</w:t>
      </w:r>
    </w:p>
    <w:p w14:paraId="38728572" w14:textId="77777777" w:rsidR="00732C6B" w:rsidRDefault="00732C6B">
      <w:pPr>
        <w:rPr>
          <w:rFonts w:hint="eastAsia"/>
        </w:rPr>
      </w:pPr>
    </w:p>
    <w:p w14:paraId="007784AF" w14:textId="77777777" w:rsidR="00732C6B" w:rsidRDefault="00732C6B">
      <w:pPr>
        <w:rPr>
          <w:rFonts w:hint="eastAsia"/>
        </w:rPr>
      </w:pPr>
    </w:p>
    <w:p w14:paraId="56B3F57F" w14:textId="77777777" w:rsidR="00732C6B" w:rsidRDefault="00732C6B">
      <w:pPr>
        <w:rPr>
          <w:rFonts w:hint="eastAsia"/>
        </w:rPr>
      </w:pPr>
      <w:r>
        <w:rPr>
          <w:rFonts w:hint="eastAsia"/>
        </w:rPr>
        <w:t>拼音的重要性</w:t>
      </w:r>
    </w:p>
    <w:p w14:paraId="6DADA9B0" w14:textId="77777777" w:rsidR="00732C6B" w:rsidRDefault="00732C6B">
      <w:pPr>
        <w:rPr>
          <w:rFonts w:hint="eastAsia"/>
        </w:rPr>
      </w:pPr>
      <w:r>
        <w:rPr>
          <w:rFonts w:hint="eastAsia"/>
        </w:rPr>
        <w:t>汉语拼音作为一种辅助学习工具，对于帮助人们正确发音、学习汉字有着不可替代的作用。特别是对于非母语者来说，拼音是他们进入汉语世界的钥匙。通过拼音，学习者可以更轻松地掌握汉字的读音，并逐步建立起对汉语语音系统的理解。因此，“PI”这样的拼音标识不仅简化了学习过程，也促进了文化的交流。</w:t>
      </w:r>
    </w:p>
    <w:p w14:paraId="368038B6" w14:textId="77777777" w:rsidR="00732C6B" w:rsidRDefault="00732C6B">
      <w:pPr>
        <w:rPr>
          <w:rFonts w:hint="eastAsia"/>
        </w:rPr>
      </w:pPr>
    </w:p>
    <w:p w14:paraId="2818328D" w14:textId="77777777" w:rsidR="00732C6B" w:rsidRDefault="00732C6B">
      <w:pPr>
        <w:rPr>
          <w:rFonts w:hint="eastAsia"/>
        </w:rPr>
      </w:pPr>
    </w:p>
    <w:p w14:paraId="23CCD3F1" w14:textId="77777777" w:rsidR="00732C6B" w:rsidRDefault="00732C6B">
      <w:pPr>
        <w:rPr>
          <w:rFonts w:hint="eastAsia"/>
        </w:rPr>
      </w:pPr>
      <w:r>
        <w:rPr>
          <w:rFonts w:hint="eastAsia"/>
        </w:rPr>
        <w:t>从传统到现代的应用</w:t>
      </w:r>
    </w:p>
    <w:p w14:paraId="091954C8" w14:textId="77777777" w:rsidR="00732C6B" w:rsidRDefault="00732C6B">
      <w:pPr>
        <w:rPr>
          <w:rFonts w:hint="eastAsia"/>
        </w:rPr>
      </w:pPr>
      <w:r>
        <w:rPr>
          <w:rFonts w:hint="eastAsia"/>
        </w:rPr>
        <w:t>随着时代的发展，拼音已经不仅仅是学习汉语的工具，它也被广泛应用于科技领域。比如，在输入法中，拼音输入法因其便捷性成为了大多数用户的选择。无论是电脑还是手机，拼音输入法都大大提高了文字输入的效率。拼音还被用于对外汉语教学、汉字检索系统等多个方面，显示了其与时俱进的生命力。</w:t>
      </w:r>
    </w:p>
    <w:p w14:paraId="53A252C8" w14:textId="77777777" w:rsidR="00732C6B" w:rsidRDefault="00732C6B">
      <w:pPr>
        <w:rPr>
          <w:rFonts w:hint="eastAsia"/>
        </w:rPr>
      </w:pPr>
    </w:p>
    <w:p w14:paraId="03AE47A0" w14:textId="77777777" w:rsidR="00732C6B" w:rsidRDefault="00732C6B">
      <w:pPr>
        <w:rPr>
          <w:rFonts w:hint="eastAsia"/>
        </w:rPr>
      </w:pPr>
    </w:p>
    <w:p w14:paraId="6D7A1F3D" w14:textId="77777777" w:rsidR="00732C6B" w:rsidRDefault="00732C6B">
      <w:pPr>
        <w:rPr>
          <w:rFonts w:hint="eastAsia"/>
        </w:rPr>
      </w:pPr>
      <w:r>
        <w:rPr>
          <w:rFonts w:hint="eastAsia"/>
        </w:rPr>
        <w:t>最后的总结</w:t>
      </w:r>
    </w:p>
    <w:p w14:paraId="79CA71F6" w14:textId="77777777" w:rsidR="00732C6B" w:rsidRDefault="00732C6B">
      <w:pPr>
        <w:rPr>
          <w:rFonts w:hint="eastAsia"/>
        </w:rPr>
      </w:pPr>
      <w:r>
        <w:rPr>
          <w:rFonts w:hint="eastAsia"/>
        </w:rPr>
        <w:t>从一个简单的拼音“PI”出发，我们探讨了其背后丰富的文化内涵以及在现代社会中的多种应用。无论是在教育、科技还是文化交流方面，拼音都在发挥着重要的作用。未来，随着技术的进步和社会的发展，拼音将继续作为连接人与人之间沟通的桥梁，推动汉语走向世界。</w:t>
      </w:r>
    </w:p>
    <w:p w14:paraId="45993554" w14:textId="77777777" w:rsidR="00732C6B" w:rsidRDefault="00732C6B">
      <w:pPr>
        <w:rPr>
          <w:rFonts w:hint="eastAsia"/>
        </w:rPr>
      </w:pPr>
    </w:p>
    <w:p w14:paraId="09188291" w14:textId="77777777" w:rsidR="00732C6B" w:rsidRDefault="00732C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0943E" w14:textId="219FC36A" w:rsidR="00221BDF" w:rsidRDefault="00221BDF"/>
    <w:sectPr w:rsidR="00221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DF"/>
    <w:rsid w:val="000F3509"/>
    <w:rsid w:val="00221BDF"/>
    <w:rsid w:val="007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D873D-68C0-489C-88F4-DAE3C1BC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