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629" w14:textId="77777777" w:rsidR="00C02DF7" w:rsidRDefault="00C02DF7">
      <w:pPr>
        <w:rPr>
          <w:rFonts w:hint="eastAsia"/>
        </w:rPr>
      </w:pPr>
    </w:p>
    <w:p w14:paraId="407DA5A5" w14:textId="77777777" w:rsidR="00C02DF7" w:rsidRDefault="00C02DF7">
      <w:pPr>
        <w:rPr>
          <w:rFonts w:hint="eastAsia"/>
        </w:rPr>
      </w:pPr>
      <w:r>
        <w:rPr>
          <w:rFonts w:hint="eastAsia"/>
        </w:rPr>
        <w:t>忍心的拼音</w:t>
      </w:r>
    </w:p>
    <w:p w14:paraId="0BF83FE2" w14:textId="77777777" w:rsidR="00C02DF7" w:rsidRDefault="00C02DF7">
      <w:pPr>
        <w:rPr>
          <w:rFonts w:hint="eastAsia"/>
        </w:rPr>
      </w:pPr>
      <w:r>
        <w:rPr>
          <w:rFonts w:hint="eastAsia"/>
        </w:rPr>
        <w:t>忍心，“rěn xīn”，这个词组由两个汉字组成，每个字都承载着深厚的文化意义和情感色彩。“忍”（rěn）意味着忍受、克制或抑制自己的情感或欲望，这在中国传统文化中被视为一种美德，尤其在面对困难或挑战时。“心”（xīn）则直接指向心灵或内心世界，是人们感受爱恨情仇的地方。当这两个字结合在一起形成“忍心”时，它通常用来描述一种虽然内心不愿意但仍强迫自己去做的行为，或者是在某种情况下不得不做出的艰难决定。</w:t>
      </w:r>
    </w:p>
    <w:p w14:paraId="13985114" w14:textId="77777777" w:rsidR="00C02DF7" w:rsidRDefault="00C02DF7">
      <w:pPr>
        <w:rPr>
          <w:rFonts w:hint="eastAsia"/>
        </w:rPr>
      </w:pPr>
    </w:p>
    <w:p w14:paraId="08269F4A" w14:textId="77777777" w:rsidR="00C02DF7" w:rsidRDefault="00C02DF7">
      <w:pPr>
        <w:rPr>
          <w:rFonts w:hint="eastAsia"/>
        </w:rPr>
      </w:pPr>
    </w:p>
    <w:p w14:paraId="0320AEBD" w14:textId="77777777" w:rsidR="00C02DF7" w:rsidRDefault="00C02DF7">
      <w:pPr>
        <w:rPr>
          <w:rFonts w:hint="eastAsia"/>
        </w:rPr>
      </w:pPr>
      <w:r>
        <w:rPr>
          <w:rFonts w:hint="eastAsia"/>
        </w:rPr>
        <w:t>历史背景与文化意义</w:t>
      </w:r>
    </w:p>
    <w:p w14:paraId="0FC383CD" w14:textId="77777777" w:rsidR="00C02DF7" w:rsidRDefault="00C02DF7">
      <w:pPr>
        <w:rPr>
          <w:rFonts w:hint="eastAsia"/>
        </w:rPr>
      </w:pPr>
      <w:r>
        <w:rPr>
          <w:rFonts w:hint="eastAsia"/>
        </w:rPr>
        <w:t>从古代开始，中国社会就强调个人修养和社会责任，其中“忍”的概念占有重要位置。孔子提倡的“克己复礼”，就是要求人们能够控制自己的私欲，以符合社会伦理规范。因此，在很多古文中可以看到对“忍”的推崇，认为它是实现个人成长和社会和谐的重要途径。随着时间的发展，“忍心”这一表达不仅限于道德层面，也进入了日常生活的各个角落，用来形容那些虽然痛苦但又必须完成的任务或决定。</w:t>
      </w:r>
    </w:p>
    <w:p w14:paraId="6156F2D8" w14:textId="77777777" w:rsidR="00C02DF7" w:rsidRDefault="00C02DF7">
      <w:pPr>
        <w:rPr>
          <w:rFonts w:hint="eastAsia"/>
        </w:rPr>
      </w:pPr>
    </w:p>
    <w:p w14:paraId="5F1FA736" w14:textId="77777777" w:rsidR="00C02DF7" w:rsidRDefault="00C02DF7">
      <w:pPr>
        <w:rPr>
          <w:rFonts w:hint="eastAsia"/>
        </w:rPr>
      </w:pPr>
    </w:p>
    <w:p w14:paraId="371D69BA" w14:textId="77777777" w:rsidR="00C02DF7" w:rsidRDefault="00C02DF7">
      <w:pPr>
        <w:rPr>
          <w:rFonts w:hint="eastAsia"/>
        </w:rPr>
      </w:pPr>
      <w:r>
        <w:rPr>
          <w:rFonts w:hint="eastAsia"/>
        </w:rPr>
        <w:t>现代社会中的应用</w:t>
      </w:r>
    </w:p>
    <w:p w14:paraId="0DDE3266" w14:textId="77777777" w:rsidR="00C02DF7" w:rsidRDefault="00C02DF7">
      <w:pPr>
        <w:rPr>
          <w:rFonts w:hint="eastAsia"/>
        </w:rPr>
      </w:pPr>
      <w:r>
        <w:rPr>
          <w:rFonts w:hint="eastAsia"/>
        </w:rPr>
        <w:t>在现代社会，“忍心”依然具有重要意义。无论是职场上的决策制定，还是个人生活中的关系处理，“忍心”都是一个不可或缺的态度。例如，在商业谈判中，有时需要“忍心”放弃某些利益以达成更长远的目标；在家庭生活中，父母可能也需要“忍心”让孩子经历一些挫折，以促进他们的独立成长。这种态度帮助我们在复杂多变的社会环境中保持清晰的头脑和坚定的决心。</w:t>
      </w:r>
    </w:p>
    <w:p w14:paraId="5ACD81A7" w14:textId="77777777" w:rsidR="00C02DF7" w:rsidRDefault="00C02DF7">
      <w:pPr>
        <w:rPr>
          <w:rFonts w:hint="eastAsia"/>
        </w:rPr>
      </w:pPr>
    </w:p>
    <w:p w14:paraId="59105D87" w14:textId="77777777" w:rsidR="00C02DF7" w:rsidRDefault="00C02DF7">
      <w:pPr>
        <w:rPr>
          <w:rFonts w:hint="eastAsia"/>
        </w:rPr>
      </w:pPr>
    </w:p>
    <w:p w14:paraId="468D032D" w14:textId="77777777" w:rsidR="00C02DF7" w:rsidRDefault="00C02DF7">
      <w:pPr>
        <w:rPr>
          <w:rFonts w:hint="eastAsia"/>
        </w:rPr>
      </w:pPr>
      <w:r>
        <w:rPr>
          <w:rFonts w:hint="eastAsia"/>
        </w:rPr>
        <w:t>心理学视角下的“忍心”</w:t>
      </w:r>
    </w:p>
    <w:p w14:paraId="16F872E1" w14:textId="77777777" w:rsidR="00C02DF7" w:rsidRDefault="00C02DF7">
      <w:pPr>
        <w:rPr>
          <w:rFonts w:hint="eastAsia"/>
        </w:rPr>
      </w:pPr>
      <w:r>
        <w:rPr>
          <w:rFonts w:hint="eastAsia"/>
        </w:rPr>
        <w:t>从心理学角度来看，“忍心”涉及到自我调节的能力，即个体根据环境需求调整自己情绪和行为的能力。良好的自我调节能力有助于提高个人的心理健康水平和社会适应能力。然而，“忍心”并不意味着忽视或压抑自己的真实感受，而是学会在适当的时候表达或控制这些感受。掌握这一点对于维持良好的人际关系和个人幸福至关重要。</w:t>
      </w:r>
    </w:p>
    <w:p w14:paraId="63CCFC9B" w14:textId="77777777" w:rsidR="00C02DF7" w:rsidRDefault="00C02DF7">
      <w:pPr>
        <w:rPr>
          <w:rFonts w:hint="eastAsia"/>
        </w:rPr>
      </w:pPr>
    </w:p>
    <w:p w14:paraId="0A14ED1B" w14:textId="77777777" w:rsidR="00C02DF7" w:rsidRDefault="00C02DF7">
      <w:pPr>
        <w:rPr>
          <w:rFonts w:hint="eastAsia"/>
        </w:rPr>
      </w:pPr>
    </w:p>
    <w:p w14:paraId="1F413F6C" w14:textId="77777777" w:rsidR="00C02DF7" w:rsidRDefault="00C02DF7">
      <w:pPr>
        <w:rPr>
          <w:rFonts w:hint="eastAsia"/>
        </w:rPr>
      </w:pPr>
      <w:r>
        <w:rPr>
          <w:rFonts w:hint="eastAsia"/>
        </w:rPr>
        <w:t>最后的总结</w:t>
      </w:r>
    </w:p>
    <w:p w14:paraId="011066AF" w14:textId="77777777" w:rsidR="00C02DF7" w:rsidRDefault="00C02DF7">
      <w:pPr>
        <w:rPr>
          <w:rFonts w:hint="eastAsia"/>
        </w:rPr>
      </w:pPr>
      <w:r>
        <w:rPr>
          <w:rFonts w:hint="eastAsia"/>
        </w:rPr>
        <w:t>“忍心”的拼音不仅仅是简单的音节组合，它背后蕴含着丰富的文化内涵和人生哲理。通过理解和实践“忍心”，我们不仅能更好地应对生活中的各种挑战，还能在这个过程中深化对自己的认识，成长为更加成熟和负责任的人。无论时代如何变迁，“忍心”所传达的精神始终是值得我们珍视和传承的宝贵财富。</w:t>
      </w:r>
    </w:p>
    <w:p w14:paraId="47759717" w14:textId="77777777" w:rsidR="00C02DF7" w:rsidRDefault="00C02DF7">
      <w:pPr>
        <w:rPr>
          <w:rFonts w:hint="eastAsia"/>
        </w:rPr>
      </w:pPr>
    </w:p>
    <w:p w14:paraId="6FBA7EF9" w14:textId="77777777" w:rsidR="00C02DF7" w:rsidRDefault="00C02DF7">
      <w:pPr>
        <w:rPr>
          <w:rFonts w:hint="eastAsia"/>
        </w:rPr>
      </w:pPr>
    </w:p>
    <w:p w14:paraId="5B730929" w14:textId="77777777" w:rsidR="00C02DF7" w:rsidRDefault="00C02DF7">
      <w:pPr>
        <w:rPr>
          <w:rFonts w:hint="eastAsia"/>
        </w:rPr>
      </w:pPr>
      <w:r>
        <w:rPr>
          <w:rFonts w:hint="eastAsia"/>
        </w:rPr>
        <w:t>本文是由每日作文网(2345lzwz.com)为大家创作</w:t>
      </w:r>
    </w:p>
    <w:p w14:paraId="3930B5F2" w14:textId="60A600A1" w:rsidR="00235ECD" w:rsidRDefault="00235ECD"/>
    <w:sectPr w:rsidR="00235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CD"/>
    <w:rsid w:val="00235ECD"/>
    <w:rsid w:val="00B42149"/>
    <w:rsid w:val="00C0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D933C-F690-4AFB-8150-39864B1E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ECD"/>
    <w:rPr>
      <w:rFonts w:cstheme="majorBidi"/>
      <w:color w:val="2F5496" w:themeColor="accent1" w:themeShade="BF"/>
      <w:sz w:val="28"/>
      <w:szCs w:val="28"/>
    </w:rPr>
  </w:style>
  <w:style w:type="character" w:customStyle="1" w:styleId="50">
    <w:name w:val="标题 5 字符"/>
    <w:basedOn w:val="a0"/>
    <w:link w:val="5"/>
    <w:uiPriority w:val="9"/>
    <w:semiHidden/>
    <w:rsid w:val="00235ECD"/>
    <w:rPr>
      <w:rFonts w:cstheme="majorBidi"/>
      <w:color w:val="2F5496" w:themeColor="accent1" w:themeShade="BF"/>
      <w:sz w:val="24"/>
    </w:rPr>
  </w:style>
  <w:style w:type="character" w:customStyle="1" w:styleId="60">
    <w:name w:val="标题 6 字符"/>
    <w:basedOn w:val="a0"/>
    <w:link w:val="6"/>
    <w:uiPriority w:val="9"/>
    <w:semiHidden/>
    <w:rsid w:val="00235ECD"/>
    <w:rPr>
      <w:rFonts w:cstheme="majorBidi"/>
      <w:b/>
      <w:bCs/>
      <w:color w:val="2F5496" w:themeColor="accent1" w:themeShade="BF"/>
    </w:rPr>
  </w:style>
  <w:style w:type="character" w:customStyle="1" w:styleId="70">
    <w:name w:val="标题 7 字符"/>
    <w:basedOn w:val="a0"/>
    <w:link w:val="7"/>
    <w:uiPriority w:val="9"/>
    <w:semiHidden/>
    <w:rsid w:val="00235ECD"/>
    <w:rPr>
      <w:rFonts w:cstheme="majorBidi"/>
      <w:b/>
      <w:bCs/>
      <w:color w:val="595959" w:themeColor="text1" w:themeTint="A6"/>
    </w:rPr>
  </w:style>
  <w:style w:type="character" w:customStyle="1" w:styleId="80">
    <w:name w:val="标题 8 字符"/>
    <w:basedOn w:val="a0"/>
    <w:link w:val="8"/>
    <w:uiPriority w:val="9"/>
    <w:semiHidden/>
    <w:rsid w:val="00235ECD"/>
    <w:rPr>
      <w:rFonts w:cstheme="majorBidi"/>
      <w:color w:val="595959" w:themeColor="text1" w:themeTint="A6"/>
    </w:rPr>
  </w:style>
  <w:style w:type="character" w:customStyle="1" w:styleId="90">
    <w:name w:val="标题 9 字符"/>
    <w:basedOn w:val="a0"/>
    <w:link w:val="9"/>
    <w:uiPriority w:val="9"/>
    <w:semiHidden/>
    <w:rsid w:val="00235ECD"/>
    <w:rPr>
      <w:rFonts w:eastAsiaTheme="majorEastAsia" w:cstheme="majorBidi"/>
      <w:color w:val="595959" w:themeColor="text1" w:themeTint="A6"/>
    </w:rPr>
  </w:style>
  <w:style w:type="paragraph" w:styleId="a3">
    <w:name w:val="Title"/>
    <w:basedOn w:val="a"/>
    <w:next w:val="a"/>
    <w:link w:val="a4"/>
    <w:uiPriority w:val="10"/>
    <w:qFormat/>
    <w:rsid w:val="00235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ECD"/>
    <w:pPr>
      <w:spacing w:before="160"/>
      <w:jc w:val="center"/>
    </w:pPr>
    <w:rPr>
      <w:i/>
      <w:iCs/>
      <w:color w:val="404040" w:themeColor="text1" w:themeTint="BF"/>
    </w:rPr>
  </w:style>
  <w:style w:type="character" w:customStyle="1" w:styleId="a8">
    <w:name w:val="引用 字符"/>
    <w:basedOn w:val="a0"/>
    <w:link w:val="a7"/>
    <w:uiPriority w:val="29"/>
    <w:rsid w:val="00235ECD"/>
    <w:rPr>
      <w:i/>
      <w:iCs/>
      <w:color w:val="404040" w:themeColor="text1" w:themeTint="BF"/>
    </w:rPr>
  </w:style>
  <w:style w:type="paragraph" w:styleId="a9">
    <w:name w:val="List Paragraph"/>
    <w:basedOn w:val="a"/>
    <w:uiPriority w:val="34"/>
    <w:qFormat/>
    <w:rsid w:val="00235ECD"/>
    <w:pPr>
      <w:ind w:left="720"/>
      <w:contextualSpacing/>
    </w:pPr>
  </w:style>
  <w:style w:type="character" w:styleId="aa">
    <w:name w:val="Intense Emphasis"/>
    <w:basedOn w:val="a0"/>
    <w:uiPriority w:val="21"/>
    <w:qFormat/>
    <w:rsid w:val="00235ECD"/>
    <w:rPr>
      <w:i/>
      <w:iCs/>
      <w:color w:val="2F5496" w:themeColor="accent1" w:themeShade="BF"/>
    </w:rPr>
  </w:style>
  <w:style w:type="paragraph" w:styleId="ab">
    <w:name w:val="Intense Quote"/>
    <w:basedOn w:val="a"/>
    <w:next w:val="a"/>
    <w:link w:val="ac"/>
    <w:uiPriority w:val="30"/>
    <w:qFormat/>
    <w:rsid w:val="00235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ECD"/>
    <w:rPr>
      <w:i/>
      <w:iCs/>
      <w:color w:val="2F5496" w:themeColor="accent1" w:themeShade="BF"/>
    </w:rPr>
  </w:style>
  <w:style w:type="character" w:styleId="ad">
    <w:name w:val="Intense Reference"/>
    <w:basedOn w:val="a0"/>
    <w:uiPriority w:val="32"/>
    <w:qFormat/>
    <w:rsid w:val="00235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