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A6DEA" w14:textId="77777777" w:rsidR="000C7173" w:rsidRDefault="000C7173">
      <w:pPr>
        <w:rPr>
          <w:rFonts w:hint="eastAsia"/>
        </w:rPr>
      </w:pPr>
    </w:p>
    <w:p w14:paraId="6BFB7331" w14:textId="77777777" w:rsidR="000C7173" w:rsidRDefault="000C7173">
      <w:pPr>
        <w:rPr>
          <w:rFonts w:hint="eastAsia"/>
        </w:rPr>
      </w:pPr>
      <w:r>
        <w:rPr>
          <w:rFonts w:hint="eastAsia"/>
        </w:rPr>
        <w:t>绅士的拼音与解释</w:t>
      </w:r>
    </w:p>
    <w:p w14:paraId="2E318DFE" w14:textId="77777777" w:rsidR="000C7173" w:rsidRDefault="000C7173">
      <w:pPr>
        <w:rPr>
          <w:rFonts w:hint="eastAsia"/>
        </w:rPr>
      </w:pPr>
      <w:r>
        <w:rPr>
          <w:rFonts w:hint="eastAsia"/>
        </w:rPr>
        <w:t>“绅士”一词在现代汉语中广泛使用，其拼音为“shēn shì”。这个词汇源自古代中国对社会地位较高、拥有土地的男性称呼。随着时代的变迁，“绅士”逐渐演变为指代那些行为举止得体、待人接物有礼有节的男性。不论是在东方还是西方文化中，“绅士”都代表着一种理想的行为典范。</w:t>
      </w:r>
    </w:p>
    <w:p w14:paraId="17754AE9" w14:textId="77777777" w:rsidR="000C7173" w:rsidRDefault="000C7173">
      <w:pPr>
        <w:rPr>
          <w:rFonts w:hint="eastAsia"/>
        </w:rPr>
      </w:pPr>
    </w:p>
    <w:p w14:paraId="45CD13F6" w14:textId="77777777" w:rsidR="000C7173" w:rsidRDefault="000C7173">
      <w:pPr>
        <w:rPr>
          <w:rFonts w:hint="eastAsia"/>
        </w:rPr>
      </w:pPr>
    </w:p>
    <w:p w14:paraId="3C9328DF" w14:textId="77777777" w:rsidR="000C7173" w:rsidRDefault="000C7173">
      <w:pPr>
        <w:rPr>
          <w:rFonts w:hint="eastAsia"/>
        </w:rPr>
      </w:pPr>
      <w:r>
        <w:rPr>
          <w:rFonts w:hint="eastAsia"/>
        </w:rPr>
        <w:t>绅士的历史背景</w:t>
      </w:r>
    </w:p>
    <w:p w14:paraId="0B5FFEE7" w14:textId="77777777" w:rsidR="000C7173" w:rsidRDefault="000C7173">
      <w:pPr>
        <w:rPr>
          <w:rFonts w:hint="eastAsia"/>
        </w:rPr>
      </w:pPr>
      <w:r>
        <w:rPr>
          <w:rFonts w:hint="eastAsia"/>
        </w:rPr>
        <w:t>在中国古代，绅士指的是地方上有影响力的乡绅或地主，他们通常拥有一定的财富和社会地位，并且在地方事务中扮演着重要角色。而在英国等西方国家，“绅士”（gentleman）的概念则与封建制度下的骑士阶层有关，后来发展成为指那些遵守一定礼仪规范、具有高尚品德的男性。尽管东西方对于“绅士”的定义有所不同，但两者均强调了个人品质和社交礼仪的重要性。</w:t>
      </w:r>
    </w:p>
    <w:p w14:paraId="53028F29" w14:textId="77777777" w:rsidR="000C7173" w:rsidRDefault="000C7173">
      <w:pPr>
        <w:rPr>
          <w:rFonts w:hint="eastAsia"/>
        </w:rPr>
      </w:pPr>
    </w:p>
    <w:p w14:paraId="05BCFAF0" w14:textId="77777777" w:rsidR="000C7173" w:rsidRDefault="000C7173">
      <w:pPr>
        <w:rPr>
          <w:rFonts w:hint="eastAsia"/>
        </w:rPr>
      </w:pPr>
    </w:p>
    <w:p w14:paraId="3F19AD6A" w14:textId="77777777" w:rsidR="000C7173" w:rsidRDefault="000C7173">
      <w:pPr>
        <w:rPr>
          <w:rFonts w:hint="eastAsia"/>
        </w:rPr>
      </w:pPr>
      <w:r>
        <w:rPr>
          <w:rFonts w:hint="eastAsia"/>
        </w:rPr>
        <w:t>绅士的现代意义</w:t>
      </w:r>
    </w:p>
    <w:p w14:paraId="4CC43873" w14:textId="77777777" w:rsidR="000C7173" w:rsidRDefault="000C7173">
      <w:pPr>
        <w:rPr>
          <w:rFonts w:hint="eastAsia"/>
        </w:rPr>
      </w:pPr>
      <w:r>
        <w:rPr>
          <w:rFonts w:hint="eastAsia"/>
        </w:rPr>
        <w:t>现代社会中的“绅士”，不再局限于特定的社会阶层或者性别。它更多地是指一个人是否具备尊重他人、诚实守信、礼貌待人等良好品质。一个真正的绅士会主动帮助需要帮助的人，无论对方是朋友还是陌生人；会在公共场合保持良好的行为举止，避免做出任何可能让他人感到不适的事情；并且懂得如何以适当的方式表达自己的观点，而不是强行将自己的意见加诸于人。</w:t>
      </w:r>
    </w:p>
    <w:p w14:paraId="58F6C84B" w14:textId="77777777" w:rsidR="000C7173" w:rsidRDefault="000C7173">
      <w:pPr>
        <w:rPr>
          <w:rFonts w:hint="eastAsia"/>
        </w:rPr>
      </w:pPr>
    </w:p>
    <w:p w14:paraId="48F9086C" w14:textId="77777777" w:rsidR="000C7173" w:rsidRDefault="000C7173">
      <w:pPr>
        <w:rPr>
          <w:rFonts w:hint="eastAsia"/>
        </w:rPr>
      </w:pPr>
    </w:p>
    <w:p w14:paraId="64DF5ADD" w14:textId="77777777" w:rsidR="000C7173" w:rsidRDefault="000C7173">
      <w:pPr>
        <w:rPr>
          <w:rFonts w:hint="eastAsia"/>
        </w:rPr>
      </w:pPr>
      <w:r>
        <w:rPr>
          <w:rFonts w:hint="eastAsia"/>
        </w:rPr>
        <w:t>如何成为一名绅士</w:t>
      </w:r>
    </w:p>
    <w:p w14:paraId="05768821" w14:textId="77777777" w:rsidR="000C7173" w:rsidRDefault="000C7173">
      <w:pPr>
        <w:rPr>
          <w:rFonts w:hint="eastAsia"/>
        </w:rPr>
      </w:pPr>
      <w:r>
        <w:rPr>
          <w:rFonts w:hint="eastAsia"/>
        </w:rPr>
        <w:t>想要成为一名被人尊敬的绅士，首先需要培养自身的道德修养和人格魅力。这包括但不限于学习基本的社交礼仪，比如餐桌礼仪、谈话技巧等；注重个人形象管理，穿着整洁大方；提高自身素质，通过阅读、旅行等方式开阔眼界；以及最重要的是要有一颗善良的心，愿意为他人着想，乐于助人。只有内外兼修，才能真正意义上称得上是一位绅士。</w:t>
      </w:r>
    </w:p>
    <w:p w14:paraId="55CBA564" w14:textId="77777777" w:rsidR="000C7173" w:rsidRDefault="000C7173">
      <w:pPr>
        <w:rPr>
          <w:rFonts w:hint="eastAsia"/>
        </w:rPr>
      </w:pPr>
    </w:p>
    <w:p w14:paraId="6678B07D" w14:textId="77777777" w:rsidR="000C7173" w:rsidRDefault="000C7173">
      <w:pPr>
        <w:rPr>
          <w:rFonts w:hint="eastAsia"/>
        </w:rPr>
      </w:pPr>
    </w:p>
    <w:p w14:paraId="090E6F76" w14:textId="77777777" w:rsidR="000C7173" w:rsidRDefault="000C7173">
      <w:pPr>
        <w:rPr>
          <w:rFonts w:hint="eastAsia"/>
        </w:rPr>
      </w:pPr>
      <w:r>
        <w:rPr>
          <w:rFonts w:hint="eastAsia"/>
        </w:rPr>
        <w:t>最后的总结</w:t>
      </w:r>
    </w:p>
    <w:p w14:paraId="25BF97D8" w14:textId="77777777" w:rsidR="000C7173" w:rsidRDefault="000C7173">
      <w:pPr>
        <w:rPr>
          <w:rFonts w:hint="eastAsia"/>
        </w:rPr>
      </w:pPr>
      <w:r>
        <w:rPr>
          <w:rFonts w:hint="eastAsia"/>
        </w:rPr>
        <w:t>“绅士”不仅仅是一个称号，更是一种生活态度和价值观念的体现。无论时代怎样变化，那些能够始终保持谦逊、礼貌、关爱他人的品质，永远都会受到人们的敬重。在这个快速发展的世界里，让我们一起努力，向着成为一个更好的自己迈进，也许每个人都可以成为自己心目中的那个“绅士”。</w:t>
      </w:r>
    </w:p>
    <w:p w14:paraId="6D8E0896" w14:textId="77777777" w:rsidR="000C7173" w:rsidRDefault="000C7173">
      <w:pPr>
        <w:rPr>
          <w:rFonts w:hint="eastAsia"/>
        </w:rPr>
      </w:pPr>
    </w:p>
    <w:p w14:paraId="13343CC2" w14:textId="77777777" w:rsidR="000C7173" w:rsidRDefault="000C7173">
      <w:pPr>
        <w:rPr>
          <w:rFonts w:hint="eastAsia"/>
        </w:rPr>
      </w:pPr>
    </w:p>
    <w:p w14:paraId="1455960A" w14:textId="77777777" w:rsidR="000C7173" w:rsidRDefault="000C71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DFE2B" w14:textId="560B8E0E" w:rsidR="00166202" w:rsidRDefault="00166202"/>
    <w:sectPr w:rsidR="00166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02"/>
    <w:rsid w:val="000C7173"/>
    <w:rsid w:val="0016620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723EB-708B-44D5-A844-66A7DA89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