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E6B3" w14:textId="77777777" w:rsidR="001B7B47" w:rsidRDefault="001B7B47">
      <w:pPr>
        <w:rPr>
          <w:rFonts w:hint="eastAsia"/>
        </w:rPr>
      </w:pPr>
      <w:r>
        <w:rPr>
          <w:rFonts w:hint="eastAsia"/>
        </w:rPr>
        <w:t>阁揆的拼音阁揆，一个充满历史韵味与政治色彩的词汇，其拼音为“gé kuí”。这个词汇源于中国古代的政治制度，并在近现代的政治语境中得到了进一步的诠释和发展。以下是对阁揆拼音及其背后含义的详细介绍。</w:t>
      </w:r>
    </w:p>
    <w:p w14:paraId="2237AAE9" w14:textId="77777777" w:rsidR="001B7B47" w:rsidRDefault="001B7B47">
      <w:pPr>
        <w:rPr>
          <w:rFonts w:hint="eastAsia"/>
        </w:rPr>
      </w:pPr>
      <w:r>
        <w:rPr>
          <w:rFonts w:hint="eastAsia"/>
        </w:rPr>
        <w:t>阁揆的起源与含义“阁揆”一词，最初源于中国古代的内阁制度。在古代，内阁是皇帝的重要顾问机构，由一批才学兼备的官员组成，负责为皇帝提供政策建议和决策支持。而“阁揆”则是对内阁首脑的一种尊称，类似于现代的首相或总理。这一称呼不仅体现了对内阁首脑的尊敬，也彰显了其在国家政治生活中的重要地位。</w:t>
      </w:r>
    </w:p>
    <w:p w14:paraId="573CDC8F" w14:textId="77777777" w:rsidR="001B7B47" w:rsidRDefault="001B7B47">
      <w:pPr>
        <w:rPr>
          <w:rFonts w:hint="eastAsia"/>
        </w:rPr>
      </w:pPr>
      <w:r>
        <w:rPr>
          <w:rFonts w:hint="eastAsia"/>
        </w:rPr>
        <w:t>阁揆的拼音发音与书写阁揆的拼音为“gé kuí”，其中“阁”字发音为“gé”，意为楼阁、内阁等，具有高大、尊贵之意；“揆”字发音为“kuí”，在古汉语中可指政事、管理等，引申为掌管、治理。两字结合，既表达了内阁首脑的身份地位，又体现了其职责所在。在书写上，“阁”字为上下结构，上部为“门”，下部为“各”，寓意着内阁是皇帝与各部官员之间的桥梁；“揆”字则为左右结构，左边为“手”，右边为“癸”，象征着用手掌管、治理国家。</w:t>
      </w:r>
    </w:p>
    <w:p w14:paraId="08280129" w14:textId="77777777" w:rsidR="001B7B47" w:rsidRDefault="001B7B47">
      <w:pPr>
        <w:rPr>
          <w:rFonts w:hint="eastAsia"/>
        </w:rPr>
      </w:pPr>
      <w:r>
        <w:rPr>
          <w:rFonts w:hint="eastAsia"/>
        </w:rPr>
        <w:t>阁揆在近现代政治中的演变进入近现代，随着政治制度的演变，“阁揆”一词的含义也发生了一定的变化。在民国时期，行政院长有时被简称为“阁揆”，成为中华民国行政院的首长。而在台湾及港澳地区，“阁揆”仍被用来指代内阁的首席长官，即内阁总理或内阁首相。这些变化反映了不同历史时期政治制度的差异和演变。</w:t>
      </w:r>
    </w:p>
    <w:p w14:paraId="69DEE990" w14:textId="77777777" w:rsidR="001B7B47" w:rsidRDefault="001B7B47">
      <w:pPr>
        <w:rPr>
          <w:rFonts w:hint="eastAsia"/>
        </w:rPr>
      </w:pPr>
      <w:r>
        <w:rPr>
          <w:rFonts w:hint="eastAsia"/>
        </w:rPr>
        <w:t>阁揆的拼音在现代汉语中的应用在现代汉语中，“阁揆”一词虽然不再像古代那样频繁使用，但其拼音“gé kuí”仍然被保留在词典中。当人们提到内阁首脑或类似职位时，往往会用到这个词汇或其拼音。在一些历史、政治相关的书籍、文章或影视作品中，也经常出现“阁揆”一词及其拼音。</w:t>
      </w:r>
    </w:p>
    <w:p w14:paraId="4A30F347" w14:textId="77777777" w:rsidR="001B7B47" w:rsidRDefault="001B7B47">
      <w:pPr>
        <w:rPr>
          <w:rFonts w:hint="eastAsia"/>
        </w:rPr>
      </w:pPr>
      <w:r>
        <w:rPr>
          <w:rFonts w:hint="eastAsia"/>
        </w:rPr>
        <w:t>“阁揆”的拼音为“gé kuí”，它不仅是一个词汇的发音标识，更承载着丰富的历史与文化内涵。通过了解阁揆的拼音及其背后含义，我们可以更好地理解和把握中国政治制度的历史演变和发展脉络。</w:t>
      </w:r>
    </w:p>
    <w:p w14:paraId="21647D44" w14:textId="77777777" w:rsidR="001B7B47" w:rsidRDefault="001B7B47">
      <w:pPr>
        <w:rPr>
          <w:rFonts w:hint="eastAsia"/>
        </w:rPr>
      </w:pPr>
    </w:p>
    <w:p w14:paraId="05379AB2" w14:textId="77777777" w:rsidR="001B7B47" w:rsidRDefault="001B7B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98B90" w14:textId="2726592B" w:rsidR="00EA3246" w:rsidRDefault="00EA3246"/>
    <w:sectPr w:rsidR="00EA3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46"/>
    <w:rsid w:val="001B7B47"/>
    <w:rsid w:val="00317C12"/>
    <w:rsid w:val="00EA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1E822-DC90-47B2-86DE-CA1B1A61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