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129E" w14:textId="77777777" w:rsidR="00953983" w:rsidRDefault="00953983">
      <w:pPr>
        <w:rPr>
          <w:rFonts w:hint="eastAsia"/>
        </w:rPr>
      </w:pPr>
    </w:p>
    <w:p w14:paraId="4AC36412" w14:textId="77777777" w:rsidR="00953983" w:rsidRDefault="00953983">
      <w:pPr>
        <w:rPr>
          <w:rFonts w:hint="eastAsia"/>
        </w:rPr>
      </w:pPr>
      <w:r>
        <w:rPr>
          <w:rFonts w:hint="eastAsia"/>
        </w:rPr>
        <w:t>圈画的拼音</w:t>
      </w:r>
    </w:p>
    <w:p w14:paraId="4C73B5AE" w14:textId="77777777" w:rsidR="00953983" w:rsidRDefault="00953983">
      <w:pPr>
        <w:rPr>
          <w:rFonts w:hint="eastAsia"/>
        </w:rPr>
      </w:pPr>
      <w:r>
        <w:rPr>
          <w:rFonts w:hint="eastAsia"/>
        </w:rPr>
        <w:t>圈画（quān huà）作为一种独特的艺术表现形式，承载着深厚的文化底蕴和历史传承。它不仅仅是一种简单的绘画技巧，更是一种表达思想、情感以及文化内涵的方式。圈画通过特定的图案和线条，将艺术家的内心世界展现给观众，使其不仅能够欣赏到作品的美感，还能感受到其中蕴含的深刻意义。</w:t>
      </w:r>
    </w:p>
    <w:p w14:paraId="3F258B86" w14:textId="77777777" w:rsidR="00953983" w:rsidRDefault="00953983">
      <w:pPr>
        <w:rPr>
          <w:rFonts w:hint="eastAsia"/>
        </w:rPr>
      </w:pPr>
    </w:p>
    <w:p w14:paraId="586AD12C" w14:textId="77777777" w:rsidR="00953983" w:rsidRDefault="00953983">
      <w:pPr>
        <w:rPr>
          <w:rFonts w:hint="eastAsia"/>
        </w:rPr>
      </w:pPr>
    </w:p>
    <w:p w14:paraId="0B9DB149" w14:textId="77777777" w:rsidR="00953983" w:rsidRDefault="00953983">
      <w:pPr>
        <w:rPr>
          <w:rFonts w:hint="eastAsia"/>
        </w:rPr>
      </w:pPr>
      <w:r>
        <w:rPr>
          <w:rFonts w:hint="eastAsia"/>
        </w:rPr>
        <w:t>起源与发展</w:t>
      </w:r>
    </w:p>
    <w:p w14:paraId="56C06D59" w14:textId="77777777" w:rsidR="00953983" w:rsidRDefault="00953983">
      <w:pPr>
        <w:rPr>
          <w:rFonts w:hint="eastAsia"/>
        </w:rPr>
      </w:pPr>
      <w:r>
        <w:rPr>
          <w:rFonts w:hint="eastAsia"/>
        </w:rPr>
        <w:t>圈画的历史可以追溯到古代文明时期，那时的人们就已经开始使用各种符号和图形来记录信息、传递消息。随着时间的推移，这些简单的符号逐渐演变成了更为复杂的图案和设计，形成了今天我们所熟知的圈画艺术。在不同的文化背景中，圈画有着各自独特的风格和发展路径，反映了不同民族的艺术追求和社会风貌。</w:t>
      </w:r>
    </w:p>
    <w:p w14:paraId="5B3F00E0" w14:textId="77777777" w:rsidR="00953983" w:rsidRDefault="00953983">
      <w:pPr>
        <w:rPr>
          <w:rFonts w:hint="eastAsia"/>
        </w:rPr>
      </w:pPr>
    </w:p>
    <w:p w14:paraId="0611713E" w14:textId="77777777" w:rsidR="00953983" w:rsidRDefault="00953983">
      <w:pPr>
        <w:rPr>
          <w:rFonts w:hint="eastAsia"/>
        </w:rPr>
      </w:pPr>
    </w:p>
    <w:p w14:paraId="29A6079F" w14:textId="77777777" w:rsidR="00953983" w:rsidRDefault="00953983">
      <w:pPr>
        <w:rPr>
          <w:rFonts w:hint="eastAsia"/>
        </w:rPr>
      </w:pPr>
      <w:r>
        <w:rPr>
          <w:rFonts w:hint="eastAsia"/>
        </w:rPr>
        <w:t>技术与方法</w:t>
      </w:r>
    </w:p>
    <w:p w14:paraId="659D60CB" w14:textId="77777777" w:rsidR="00953983" w:rsidRDefault="00953983">
      <w:pPr>
        <w:rPr>
          <w:rFonts w:hint="eastAsia"/>
        </w:rPr>
      </w:pPr>
      <w:r>
        <w:rPr>
          <w:rFonts w:hint="eastAsia"/>
        </w:rPr>
        <w:t>圈画的制作过程需要高度的专业技能和丰富的想象力。艺术家通常会首先构思出一个主题或概念，然后通过不断的实验和尝试，找到最适合表达这一主题的图案和线条。在这个过程中，艺术家不仅要考虑视觉效果，还要考虑到色彩搭配、构图布局等因素，以确保最终的作品能够达到预期的效果。现代科技的发展也为圈画创作提供了新的工具和技术支持，如数字绘图软件等，极大地丰富了圈画的表现形式。</w:t>
      </w:r>
    </w:p>
    <w:p w14:paraId="7FBA6F74" w14:textId="77777777" w:rsidR="00953983" w:rsidRDefault="00953983">
      <w:pPr>
        <w:rPr>
          <w:rFonts w:hint="eastAsia"/>
        </w:rPr>
      </w:pPr>
    </w:p>
    <w:p w14:paraId="33B95D19" w14:textId="77777777" w:rsidR="00953983" w:rsidRDefault="00953983">
      <w:pPr>
        <w:rPr>
          <w:rFonts w:hint="eastAsia"/>
        </w:rPr>
      </w:pPr>
    </w:p>
    <w:p w14:paraId="407606D8" w14:textId="77777777" w:rsidR="00953983" w:rsidRDefault="00953983">
      <w:pPr>
        <w:rPr>
          <w:rFonts w:hint="eastAsia"/>
        </w:rPr>
      </w:pPr>
      <w:r>
        <w:rPr>
          <w:rFonts w:hint="eastAsia"/>
        </w:rPr>
        <w:t>文化意义与影响</w:t>
      </w:r>
    </w:p>
    <w:p w14:paraId="6FD3613C" w14:textId="77777777" w:rsidR="00953983" w:rsidRDefault="00953983">
      <w:pPr>
        <w:rPr>
          <w:rFonts w:hint="eastAsia"/>
        </w:rPr>
      </w:pPr>
      <w:r>
        <w:rPr>
          <w:rFonts w:hint="eastAsia"/>
        </w:rPr>
        <w:t>圈画不仅是个人表达的一种方式，也是文化交流的重要媒介。通过圈画，不同国家和地区的人们能够更好地理解彼此的文化特色和价值观，促进文化的交流与融合。同时，圈画作为一种非物质文化遗产，在全球范围内得到了越来越多的关注和保护。许多地方都设立了专门的博物馆和展览馆，用于展示和保存这些珍贵的艺术作品。</w:t>
      </w:r>
    </w:p>
    <w:p w14:paraId="6DB75EBF" w14:textId="77777777" w:rsidR="00953983" w:rsidRDefault="00953983">
      <w:pPr>
        <w:rPr>
          <w:rFonts w:hint="eastAsia"/>
        </w:rPr>
      </w:pPr>
    </w:p>
    <w:p w14:paraId="4EC21D99" w14:textId="77777777" w:rsidR="00953983" w:rsidRDefault="00953983">
      <w:pPr>
        <w:rPr>
          <w:rFonts w:hint="eastAsia"/>
        </w:rPr>
      </w:pPr>
    </w:p>
    <w:p w14:paraId="11359CDD" w14:textId="77777777" w:rsidR="00953983" w:rsidRDefault="00953983">
      <w:pPr>
        <w:rPr>
          <w:rFonts w:hint="eastAsia"/>
        </w:rPr>
      </w:pPr>
      <w:r>
        <w:rPr>
          <w:rFonts w:hint="eastAsia"/>
        </w:rPr>
        <w:t>未来展望</w:t>
      </w:r>
    </w:p>
    <w:p w14:paraId="21A9D111" w14:textId="77777777" w:rsidR="00953983" w:rsidRDefault="00953983">
      <w:pPr>
        <w:rPr>
          <w:rFonts w:hint="eastAsia"/>
        </w:rPr>
      </w:pPr>
      <w:r>
        <w:rPr>
          <w:rFonts w:hint="eastAsia"/>
        </w:rPr>
        <w:t>随着全球化进程的加速和信息技术的飞速发展，圈画艺术正面临着前所未有的机遇和挑战。一方面，新兴媒体和技术为圈画的传播提供了更加广阔的平台；另一方面，如何在保持传统的基础上不断创新，成为圈画艺术家们需要思考的问题。未来，我们有理由相信，圈画将继续以其独特的魅力吸引更多的爱好者加入，并在全球范围内发挥更大的影响力。</w:t>
      </w:r>
    </w:p>
    <w:p w14:paraId="71E4FABB" w14:textId="77777777" w:rsidR="00953983" w:rsidRDefault="00953983">
      <w:pPr>
        <w:rPr>
          <w:rFonts w:hint="eastAsia"/>
        </w:rPr>
      </w:pPr>
    </w:p>
    <w:p w14:paraId="0D999B17" w14:textId="77777777" w:rsidR="00953983" w:rsidRDefault="00953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0F8DA" w14:textId="77777777" w:rsidR="00953983" w:rsidRDefault="009539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E0C2C" w14:textId="58DF670B" w:rsidR="00326950" w:rsidRDefault="00326950"/>
    <w:sectPr w:rsidR="0032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50"/>
    <w:rsid w:val="00326950"/>
    <w:rsid w:val="009539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6B475-21CF-4F00-83F6-04145D1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